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5190222"/>
    <w:bookmarkEnd w:id="0"/>
    <w:p w:rsidR="008B3978" w:rsidRDefault="008B3978" w:rsidP="008B3978">
      <w:pPr>
        <w:pStyle w:val="2"/>
        <w:jc w:val="center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1.7pt" o:ole="" fillcolor="window">
            <v:imagedata r:id="rId5" o:title=""/>
          </v:shape>
          <o:OLEObject Type="Embed" ProgID="Word.Picture.8" ShapeID="_x0000_i1025" DrawAspect="Content" ObjectID="_1824974193" r:id="rId6"/>
        </w:object>
      </w:r>
    </w:p>
    <w:p w:rsidR="008B3978" w:rsidRDefault="008B3978" w:rsidP="008B3978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8B3978" w:rsidRDefault="008B3978" w:rsidP="008B3978">
      <w:pPr>
        <w:pStyle w:val="a4"/>
        <w:jc w:val="center"/>
        <w:rPr>
          <w:sz w:val="20"/>
        </w:rPr>
      </w:pPr>
    </w:p>
    <w:p w:rsidR="008B3978" w:rsidRDefault="008B3978" w:rsidP="008B3978">
      <w:pPr>
        <w:pStyle w:val="a6"/>
        <w:spacing w:before="0" w:after="0"/>
        <w:jc w:val="center"/>
      </w:pPr>
      <w:r>
        <w:t xml:space="preserve"> АДМИНИСТРАЦИЯ ТОМСКОГО РАЙОНА</w:t>
      </w:r>
    </w:p>
    <w:p w:rsidR="008B3978" w:rsidRPr="002A37B6" w:rsidRDefault="008B3978" w:rsidP="008B3978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8B3978" w:rsidRPr="00DC3C60" w:rsidRDefault="00A5213B" w:rsidP="00A5213B">
      <w:pPr>
        <w:pStyle w:val="a3"/>
        <w:tabs>
          <w:tab w:val="clear" w:pos="6804"/>
          <w:tab w:val="left" w:pos="8222"/>
        </w:tabs>
        <w:spacing w:before="120" w:after="120"/>
        <w:rPr>
          <w:szCs w:val="24"/>
        </w:rPr>
      </w:pPr>
      <w:r>
        <w:rPr>
          <w:szCs w:val="24"/>
        </w:rPr>
        <w:t>28.10.2025</w:t>
      </w:r>
      <w:r w:rsidR="008B3978">
        <w:rPr>
          <w:szCs w:val="24"/>
        </w:rPr>
        <w:tab/>
      </w:r>
      <w:r w:rsidR="008B3978" w:rsidRPr="00DC3C60">
        <w:rPr>
          <w:szCs w:val="24"/>
        </w:rPr>
        <w:t xml:space="preserve">№ </w:t>
      </w:r>
      <w:r>
        <w:rPr>
          <w:szCs w:val="24"/>
        </w:rPr>
        <w:t>577-1-П</w:t>
      </w:r>
    </w:p>
    <w:p w:rsidR="008B3978" w:rsidRPr="00DC3C60" w:rsidRDefault="008B3978" w:rsidP="008B3978">
      <w:pPr>
        <w:pStyle w:val="a3"/>
        <w:tabs>
          <w:tab w:val="clear" w:pos="6804"/>
          <w:tab w:val="right" w:pos="9072"/>
        </w:tabs>
        <w:spacing w:before="120" w:after="120"/>
        <w:jc w:val="center"/>
        <w:rPr>
          <w:szCs w:val="24"/>
        </w:rPr>
      </w:pPr>
      <w:r w:rsidRPr="00DC3C60">
        <w:rPr>
          <w:szCs w:val="24"/>
        </w:rPr>
        <w:t>Томск</w:t>
      </w:r>
    </w:p>
    <w:p w:rsidR="008B3978" w:rsidRDefault="008B397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04DF8" w:rsidRPr="00C03806" w:rsidRDefault="00C03806" w:rsidP="00C03806">
      <w:pPr>
        <w:pStyle w:val="ConsPlusTitle"/>
        <w:ind w:right="4819"/>
        <w:rPr>
          <w:rFonts w:ascii="Times New Roman" w:hAnsi="Times New Roman" w:cs="Times New Roman"/>
          <w:b w:val="0"/>
          <w:sz w:val="26"/>
          <w:szCs w:val="26"/>
        </w:rPr>
      </w:pPr>
      <w:r w:rsidRPr="00C03806">
        <w:rPr>
          <w:rFonts w:ascii="Times New Roman" w:hAnsi="Times New Roman" w:cs="Times New Roman"/>
          <w:b w:val="0"/>
          <w:sz w:val="26"/>
          <w:szCs w:val="26"/>
        </w:rPr>
        <w:t>Об экспертной комиссии по проведению муниципальной экспертизы проектов освоения лесов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9710B" w:rsidRDefault="00B04D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1918">
        <w:rPr>
          <w:rFonts w:ascii="Times New Roman" w:hAnsi="Times New Roman" w:cs="Times New Roman"/>
          <w:sz w:val="26"/>
          <w:szCs w:val="26"/>
        </w:rPr>
        <w:t xml:space="preserve">В соответствии со статьями 84, 88, 89 Лесного кодекса Российской Федерации, Приказом Министерства природных ресурсов и экологии Российской Федерации от 30.07.2020 </w:t>
      </w:r>
      <w:r w:rsidR="0069710B">
        <w:rPr>
          <w:rFonts w:ascii="Times New Roman" w:hAnsi="Times New Roman" w:cs="Times New Roman"/>
          <w:sz w:val="26"/>
          <w:szCs w:val="26"/>
        </w:rPr>
        <w:t>№</w:t>
      </w:r>
      <w:r w:rsidRPr="006F1918">
        <w:rPr>
          <w:rFonts w:ascii="Times New Roman" w:hAnsi="Times New Roman" w:cs="Times New Roman"/>
          <w:sz w:val="26"/>
          <w:szCs w:val="26"/>
        </w:rPr>
        <w:t xml:space="preserve"> 513 </w:t>
      </w:r>
      <w:r w:rsidR="0069710B">
        <w:rPr>
          <w:rFonts w:ascii="Times New Roman" w:hAnsi="Times New Roman" w:cs="Times New Roman"/>
          <w:sz w:val="26"/>
          <w:szCs w:val="26"/>
        </w:rPr>
        <w:t>«</w:t>
      </w:r>
      <w:r w:rsidRPr="006F1918">
        <w:rPr>
          <w:rFonts w:ascii="Times New Roman" w:hAnsi="Times New Roman" w:cs="Times New Roman"/>
          <w:sz w:val="26"/>
          <w:szCs w:val="26"/>
        </w:rPr>
        <w:t>Об утверждении порядка государственной или муниципальной экспертизы проекта освоения лесов</w:t>
      </w:r>
      <w:r w:rsidR="0069710B">
        <w:rPr>
          <w:rFonts w:ascii="Times New Roman" w:hAnsi="Times New Roman" w:cs="Times New Roman"/>
          <w:sz w:val="26"/>
          <w:szCs w:val="26"/>
        </w:rPr>
        <w:t>»</w:t>
      </w:r>
      <w:r w:rsidRPr="006F1918">
        <w:rPr>
          <w:rFonts w:ascii="Times New Roman" w:hAnsi="Times New Roman" w:cs="Times New Roman"/>
          <w:sz w:val="26"/>
          <w:szCs w:val="26"/>
        </w:rPr>
        <w:t xml:space="preserve">, </w:t>
      </w:r>
      <w:r w:rsidR="00306E0A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21.09.2020 №1509 «Об особенностях использования, охраны, защиты, воспроизводства лесов, расположенных на землях сельскохозяйственного назначения»</w:t>
      </w:r>
      <w:r w:rsidR="006E328C">
        <w:rPr>
          <w:rFonts w:ascii="Times New Roman" w:hAnsi="Times New Roman" w:cs="Times New Roman"/>
          <w:sz w:val="26"/>
          <w:szCs w:val="26"/>
        </w:rPr>
        <w:t>,</w:t>
      </w:r>
      <w:r w:rsidR="00306E0A" w:rsidRPr="00306E0A">
        <w:rPr>
          <w:rFonts w:ascii="Times New Roman" w:hAnsi="Times New Roman" w:cs="Times New Roman"/>
          <w:sz w:val="26"/>
          <w:szCs w:val="26"/>
        </w:rPr>
        <w:t xml:space="preserve"> </w:t>
      </w:r>
      <w:r w:rsidRPr="006F1918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6E328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69710B">
        <w:rPr>
          <w:rFonts w:ascii="Times New Roman" w:hAnsi="Times New Roman" w:cs="Times New Roman"/>
          <w:sz w:val="26"/>
          <w:szCs w:val="26"/>
        </w:rPr>
        <w:t>Томск</w:t>
      </w:r>
      <w:r w:rsidR="006E328C">
        <w:rPr>
          <w:rFonts w:ascii="Times New Roman" w:hAnsi="Times New Roman" w:cs="Times New Roman"/>
          <w:sz w:val="26"/>
          <w:szCs w:val="26"/>
        </w:rPr>
        <w:t>ий</w:t>
      </w:r>
      <w:r w:rsidR="0069710B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E328C">
        <w:rPr>
          <w:rFonts w:ascii="Times New Roman" w:hAnsi="Times New Roman" w:cs="Times New Roman"/>
          <w:sz w:val="26"/>
          <w:szCs w:val="26"/>
        </w:rPr>
        <w:t>ый</w:t>
      </w:r>
      <w:r w:rsidR="0069710B">
        <w:rPr>
          <w:rFonts w:ascii="Times New Roman" w:hAnsi="Times New Roman" w:cs="Times New Roman"/>
          <w:sz w:val="26"/>
          <w:szCs w:val="26"/>
        </w:rPr>
        <w:t xml:space="preserve"> район </w:t>
      </w:r>
      <w:r w:rsidRPr="008B3978">
        <w:rPr>
          <w:rFonts w:ascii="Times New Roman" w:hAnsi="Times New Roman" w:cs="Times New Roman"/>
          <w:sz w:val="26"/>
          <w:szCs w:val="26"/>
        </w:rPr>
        <w:t xml:space="preserve">Томской области, </w:t>
      </w:r>
    </w:p>
    <w:p w:rsidR="0069710B" w:rsidRDefault="006971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69710B" w:rsidRDefault="0069710B" w:rsidP="006E328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710B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69710B" w:rsidRPr="008B3978" w:rsidRDefault="006971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8B3978" w:rsidRDefault="00B04DF8" w:rsidP="006971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1. Утвердить экспертную комиссию по проведению муниципальной экспертизы проектов освоения лесов (далее -</w:t>
      </w:r>
      <w:r w:rsidR="0069710B">
        <w:rPr>
          <w:rFonts w:ascii="Times New Roman" w:hAnsi="Times New Roman" w:cs="Times New Roman"/>
          <w:sz w:val="26"/>
          <w:szCs w:val="26"/>
        </w:rPr>
        <w:t xml:space="preserve"> экспертная комиссия) в составе согласно приложению 1.</w:t>
      </w:r>
    </w:p>
    <w:p w:rsidR="00B04DF8" w:rsidRPr="008B3978" w:rsidRDefault="00B04DF8" w:rsidP="006971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2. Утвердить Положение об экспертной комиссии по проведению </w:t>
      </w:r>
      <w:r w:rsidR="008B3978">
        <w:rPr>
          <w:rFonts w:ascii="Times New Roman" w:hAnsi="Times New Roman" w:cs="Times New Roman"/>
          <w:sz w:val="26"/>
          <w:szCs w:val="26"/>
        </w:rPr>
        <w:t>м</w:t>
      </w:r>
      <w:r w:rsidRPr="008B3978">
        <w:rPr>
          <w:rFonts w:ascii="Times New Roman" w:hAnsi="Times New Roman" w:cs="Times New Roman"/>
          <w:sz w:val="26"/>
          <w:szCs w:val="26"/>
        </w:rPr>
        <w:t>униципальной экспертизы проектов освоения лесов</w:t>
      </w:r>
      <w:r w:rsidR="0069710B">
        <w:rPr>
          <w:rFonts w:ascii="Times New Roman" w:hAnsi="Times New Roman" w:cs="Times New Roman"/>
          <w:sz w:val="26"/>
          <w:szCs w:val="26"/>
        </w:rPr>
        <w:t xml:space="preserve"> согласно приложению 2</w:t>
      </w:r>
      <w:r w:rsidRPr="008B3978">
        <w:rPr>
          <w:rFonts w:ascii="Times New Roman" w:hAnsi="Times New Roman" w:cs="Times New Roman"/>
          <w:sz w:val="26"/>
          <w:szCs w:val="26"/>
        </w:rPr>
        <w:t>.</w:t>
      </w:r>
    </w:p>
    <w:p w:rsidR="006B3BC2" w:rsidRPr="001136D2" w:rsidRDefault="00B04DF8" w:rsidP="006B3BC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3. </w:t>
      </w:r>
      <w:r w:rsidR="006B3BC2">
        <w:rPr>
          <w:rFonts w:ascii="Times New Roman" w:hAnsi="Times New Roman" w:cs="Times New Roman"/>
          <w:sz w:val="26"/>
          <w:szCs w:val="26"/>
        </w:rPr>
        <w:t xml:space="preserve">Управлению Делами </w:t>
      </w:r>
      <w:r w:rsidR="006B3BC2" w:rsidRPr="004D2EF4">
        <w:rPr>
          <w:rFonts w:ascii="Times New Roman" w:hAnsi="Times New Roman" w:cs="Times New Roman"/>
          <w:sz w:val="26"/>
          <w:szCs w:val="26"/>
        </w:rPr>
        <w:t xml:space="preserve">Администрации Томского района </w:t>
      </w:r>
      <w:r w:rsidR="006B3BC2">
        <w:rPr>
          <w:rFonts w:ascii="Times New Roman" w:hAnsi="Times New Roman" w:cs="Times New Roman"/>
          <w:sz w:val="26"/>
          <w:szCs w:val="26"/>
        </w:rPr>
        <w:t xml:space="preserve">разместить настоящее </w:t>
      </w:r>
      <w:r w:rsidR="006B3BC2" w:rsidRPr="001136D2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6B3BC2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6B3BC2" w:rsidRPr="0072124F">
        <w:rPr>
          <w:rFonts w:ascii="Times New Roman" w:hAnsi="Times New Roman" w:cs="Times New Roman"/>
          <w:sz w:val="26"/>
          <w:szCs w:val="26"/>
        </w:rPr>
        <w:t xml:space="preserve">Администрации Томского района в информационно-телекоммуникационной сети «Интернет» </w:t>
      </w:r>
      <w:r w:rsidR="006B3BC2">
        <w:rPr>
          <w:rFonts w:ascii="Times New Roman" w:hAnsi="Times New Roman" w:cs="Times New Roman"/>
          <w:sz w:val="26"/>
          <w:szCs w:val="26"/>
        </w:rPr>
        <w:t>(</w:t>
      </w:r>
      <w:r w:rsidR="006B3BC2" w:rsidRPr="00A147DB">
        <w:rPr>
          <w:rFonts w:ascii="Times New Roman" w:hAnsi="Times New Roman" w:cs="Times New Roman"/>
          <w:sz w:val="26"/>
          <w:szCs w:val="26"/>
        </w:rPr>
        <w:t>https://tradmin.gosuslugi.ru</w:t>
      </w:r>
      <w:r w:rsidR="006B3BC2" w:rsidRPr="004D2EF4">
        <w:rPr>
          <w:rFonts w:ascii="Times New Roman" w:hAnsi="Times New Roman" w:cs="Times New Roman"/>
          <w:sz w:val="26"/>
          <w:szCs w:val="26"/>
        </w:rPr>
        <w:t>).</w:t>
      </w:r>
    </w:p>
    <w:p w:rsidR="00ED3E82" w:rsidRDefault="00B04DF8" w:rsidP="0069710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4. </w:t>
      </w:r>
      <w:r w:rsidR="00ED3E82" w:rsidRPr="001136D2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возложить на заместителя </w:t>
      </w:r>
      <w:r w:rsidR="00ED3E82">
        <w:rPr>
          <w:rFonts w:ascii="Times New Roman" w:hAnsi="Times New Roman" w:cs="Times New Roman"/>
          <w:sz w:val="26"/>
          <w:szCs w:val="26"/>
        </w:rPr>
        <w:t xml:space="preserve">Главы Томского района </w:t>
      </w:r>
      <w:r w:rsidR="00ED3E82" w:rsidRPr="001136D2">
        <w:rPr>
          <w:rFonts w:ascii="Times New Roman" w:hAnsi="Times New Roman" w:cs="Times New Roman"/>
          <w:sz w:val="26"/>
          <w:szCs w:val="26"/>
        </w:rPr>
        <w:t>по экономике.</w:t>
      </w:r>
    </w:p>
    <w:p w:rsidR="00ED3E82" w:rsidRDefault="00ED3E82" w:rsidP="00ED3E8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ED3E82" w:rsidRDefault="00ED3E82" w:rsidP="00ED3E8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ED3E82" w:rsidRPr="001136D2" w:rsidRDefault="00ED3E82" w:rsidP="00ED3E8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ED3E82" w:rsidRPr="001136D2" w:rsidRDefault="00ED3E82" w:rsidP="00A5213B">
      <w:pPr>
        <w:tabs>
          <w:tab w:val="left" w:pos="7797"/>
        </w:tabs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="00A5213B">
        <w:rPr>
          <w:rFonts w:ascii="Times New Roman" w:hAnsi="Times New Roman" w:cs="Times New Roman"/>
          <w:sz w:val="26"/>
          <w:szCs w:val="26"/>
        </w:rPr>
        <w:tab/>
      </w:r>
      <w:r w:rsidRPr="001136D2">
        <w:rPr>
          <w:rFonts w:ascii="Times New Roman" w:hAnsi="Times New Roman" w:cs="Times New Roman"/>
          <w:sz w:val="26"/>
          <w:szCs w:val="26"/>
        </w:rPr>
        <w:t>П.П.Хрячков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5213B" w:rsidRDefault="00A5213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0"/>
        </w:rPr>
        <w:br w:type="page"/>
      </w:r>
    </w:p>
    <w:p w:rsidR="00215938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lastRenderedPageBreak/>
        <w:t>Приложение</w:t>
      </w:r>
      <w:r>
        <w:rPr>
          <w:sz w:val="20"/>
        </w:rPr>
        <w:t xml:space="preserve"> 1</w:t>
      </w: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к постановлению</w:t>
      </w: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Администрации Томского района</w:t>
      </w: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 xml:space="preserve">от </w:t>
      </w:r>
      <w:r w:rsidR="00A5213B">
        <w:rPr>
          <w:sz w:val="20"/>
        </w:rPr>
        <w:t>28.10.2025</w:t>
      </w:r>
      <w:r w:rsidRPr="00E35135">
        <w:rPr>
          <w:sz w:val="20"/>
        </w:rPr>
        <w:t xml:space="preserve"> № </w:t>
      </w:r>
      <w:r w:rsidR="00A5213B">
        <w:rPr>
          <w:sz w:val="20"/>
        </w:rPr>
        <w:t>577-1-П</w:t>
      </w:r>
    </w:p>
    <w:p w:rsidR="00215938" w:rsidRDefault="00215938" w:rsidP="0021593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5938" w:rsidRPr="005C794B" w:rsidRDefault="00215938" w:rsidP="002159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4B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5C794B" w:rsidRDefault="00215938" w:rsidP="002159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4B">
        <w:rPr>
          <w:rFonts w:ascii="Times New Roman" w:hAnsi="Times New Roman" w:cs="Times New Roman"/>
          <w:b/>
          <w:sz w:val="26"/>
          <w:szCs w:val="26"/>
        </w:rPr>
        <w:t>экспертной комиссии по проведению муниципальной экспертизы</w:t>
      </w:r>
    </w:p>
    <w:p w:rsidR="00215938" w:rsidRPr="005C794B" w:rsidRDefault="00215938" w:rsidP="002159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4B">
        <w:rPr>
          <w:rFonts w:ascii="Times New Roman" w:hAnsi="Times New Roman" w:cs="Times New Roman"/>
          <w:b/>
          <w:sz w:val="26"/>
          <w:szCs w:val="26"/>
        </w:rPr>
        <w:t>проектов освоения лесов</w:t>
      </w:r>
    </w:p>
    <w:p w:rsidR="008B3978" w:rsidRPr="008B3978" w:rsidRDefault="008B397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340"/>
        <w:gridCol w:w="5669"/>
      </w:tblGrid>
      <w:tr w:rsidR="0069710B" w:rsidRPr="008B3978" w:rsidTr="00C311F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84"/>
            <w:bookmarkEnd w:id="1"/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Председатель экспертной комиссии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720DD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720DD8">
              <w:rPr>
                <w:rFonts w:ascii="Times New Roman" w:hAnsi="Times New Roman" w:cs="Times New Roman"/>
                <w:sz w:val="26"/>
                <w:szCs w:val="26"/>
              </w:rPr>
              <w:t>Главы Томского района по экономике</w:t>
            </w:r>
          </w:p>
        </w:tc>
      </w:tr>
      <w:tr w:rsidR="0069710B" w:rsidRPr="008B3978" w:rsidTr="00C311F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экспертной комиссии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720DD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</w:t>
            </w:r>
            <w:r w:rsidR="00720DD8">
              <w:rPr>
                <w:rFonts w:ascii="Times New Roman" w:hAnsi="Times New Roman" w:cs="Times New Roman"/>
                <w:sz w:val="26"/>
                <w:szCs w:val="26"/>
              </w:rPr>
              <w:t xml:space="preserve">по социально-экономическому развитию села </w:t>
            </w: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Ад</w:t>
            </w:r>
            <w:r w:rsidR="00720DD8">
              <w:rPr>
                <w:rFonts w:ascii="Times New Roman" w:hAnsi="Times New Roman" w:cs="Times New Roman"/>
                <w:sz w:val="26"/>
                <w:szCs w:val="26"/>
              </w:rPr>
              <w:t>министрации Томского района</w:t>
            </w:r>
          </w:p>
        </w:tc>
      </w:tr>
      <w:tr w:rsidR="0069710B" w:rsidRPr="008B3978" w:rsidTr="00C311F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Секретарь экспертной комиссии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720DD8" w:rsidP="00720DD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="0069710B"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экологии и природопользованию </w:t>
            </w: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социально-экономическому развитию села </w:t>
            </w: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министрации Томского района</w:t>
            </w: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Томского района</w:t>
            </w:r>
          </w:p>
        </w:tc>
      </w:tr>
      <w:tr w:rsidR="0069710B" w:rsidRPr="008B3978" w:rsidTr="00C311F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>Члены экспертной комиссии (эксперты):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20DD8" w:rsidRDefault="00720DD8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правового обеспечения Администрации Томского района</w:t>
            </w:r>
          </w:p>
          <w:p w:rsidR="00720DD8" w:rsidRDefault="00720DD8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10B" w:rsidRPr="008B3978" w:rsidRDefault="00720DD8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земельно-имущественных отношений Администрации Томского района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20DD8" w:rsidRPr="008B3978" w:rsidRDefault="00720DD8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по управлению муниципальным имуществом </w:t>
            </w:r>
            <w:r w:rsidR="0069710B"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земельно-и</w:t>
            </w:r>
            <w:r w:rsidR="0069710B" w:rsidRPr="008B3978">
              <w:rPr>
                <w:rFonts w:ascii="Times New Roman" w:hAnsi="Times New Roman" w:cs="Times New Roman"/>
                <w:sz w:val="26"/>
                <w:szCs w:val="26"/>
              </w:rPr>
              <w:t>мущественных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710B" w:rsidRPr="008B3978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отношений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B30AF1" w:rsidRDefault="0069710B" w:rsidP="00B30A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AF1">
              <w:rPr>
                <w:rFonts w:ascii="Times New Roman" w:hAnsi="Times New Roman" w:cs="Times New Roman"/>
                <w:sz w:val="26"/>
                <w:szCs w:val="26"/>
              </w:rPr>
              <w:t>предс</w:t>
            </w:r>
            <w:r w:rsidR="00B30AF1" w:rsidRPr="00B30AF1">
              <w:rPr>
                <w:rFonts w:ascii="Times New Roman" w:hAnsi="Times New Roman" w:cs="Times New Roman"/>
                <w:sz w:val="26"/>
                <w:szCs w:val="26"/>
              </w:rPr>
              <w:t>тавитель</w:t>
            </w:r>
            <w:r w:rsidRPr="00B30A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0AF1" w:rsidRPr="00B30AF1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общественного объединения и (или) некоммерческой организации, осуществляющей деятельность в области охраны окружающей среды (экологии и природопользования) </w:t>
            </w:r>
            <w:r w:rsidRPr="00B30AF1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69710B" w:rsidRPr="008B3978" w:rsidTr="00C311FA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69710B" w:rsidP="00C31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9710B" w:rsidRPr="008B3978" w:rsidRDefault="00B30AF1" w:rsidP="00B30A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AF1">
              <w:rPr>
                <w:rFonts w:ascii="Times New Roman" w:hAnsi="Times New Roman" w:cs="Times New Roman"/>
                <w:sz w:val="26"/>
                <w:szCs w:val="26"/>
              </w:rPr>
              <w:t>представитель общественного объединения и (или) некоммерческой организации, осуществляющей деятельность в области охраны окружающей среды (экологии и природопользования) (по согласованию)</w:t>
            </w:r>
          </w:p>
        </w:tc>
      </w:tr>
    </w:tbl>
    <w:p w:rsidR="00A5213B" w:rsidRDefault="00A5213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  <w:r>
        <w:rPr>
          <w:sz w:val="20"/>
        </w:rPr>
        <w:br w:type="page"/>
      </w:r>
    </w:p>
    <w:p w:rsidR="00215938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lastRenderedPageBreak/>
        <w:t>Приложение</w:t>
      </w:r>
      <w:r>
        <w:rPr>
          <w:sz w:val="20"/>
        </w:rPr>
        <w:t xml:space="preserve"> 2</w:t>
      </w: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к постановлению</w:t>
      </w:r>
    </w:p>
    <w:p w:rsidR="00215938" w:rsidRPr="00E35135" w:rsidRDefault="00215938" w:rsidP="00215938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Администрации Томского района</w:t>
      </w:r>
    </w:p>
    <w:p w:rsidR="00A5213B" w:rsidRPr="00E35135" w:rsidRDefault="00A5213B" w:rsidP="00A5213B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 xml:space="preserve">от </w:t>
      </w:r>
      <w:r>
        <w:rPr>
          <w:sz w:val="20"/>
        </w:rPr>
        <w:t>28.10.2025</w:t>
      </w:r>
      <w:r w:rsidRPr="00E35135">
        <w:rPr>
          <w:sz w:val="20"/>
        </w:rPr>
        <w:t xml:space="preserve"> № </w:t>
      </w:r>
      <w:r>
        <w:rPr>
          <w:sz w:val="20"/>
        </w:rPr>
        <w:t>577-1-П</w:t>
      </w:r>
    </w:p>
    <w:p w:rsidR="00215938" w:rsidRDefault="0021593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15938" w:rsidRDefault="0021593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04DF8" w:rsidRPr="005C794B" w:rsidRDefault="00B04D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C794B">
        <w:rPr>
          <w:rFonts w:ascii="Times New Roman" w:hAnsi="Times New Roman" w:cs="Times New Roman"/>
          <w:sz w:val="26"/>
          <w:szCs w:val="26"/>
        </w:rPr>
        <w:t>ПОЛОЖЕНИЕ</w:t>
      </w:r>
    </w:p>
    <w:p w:rsidR="004974E4" w:rsidRPr="005C794B" w:rsidRDefault="004974E4" w:rsidP="004974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4B">
        <w:rPr>
          <w:rFonts w:ascii="Times New Roman" w:hAnsi="Times New Roman" w:cs="Times New Roman"/>
          <w:b/>
          <w:sz w:val="26"/>
          <w:szCs w:val="26"/>
        </w:rPr>
        <w:t>об экспертной комиссии по проведению муниципальной экспертизы</w:t>
      </w:r>
    </w:p>
    <w:p w:rsidR="004974E4" w:rsidRPr="005C794B" w:rsidRDefault="004974E4" w:rsidP="004974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4B">
        <w:rPr>
          <w:rFonts w:ascii="Times New Roman" w:hAnsi="Times New Roman" w:cs="Times New Roman"/>
          <w:b/>
          <w:sz w:val="26"/>
          <w:szCs w:val="26"/>
        </w:rPr>
        <w:t xml:space="preserve"> проектов освоения лесов</w:t>
      </w:r>
    </w:p>
    <w:p w:rsidR="004974E4" w:rsidRPr="008B3978" w:rsidRDefault="004974E4" w:rsidP="004974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8B3978" w:rsidRDefault="00B04DF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8B3978" w:rsidRDefault="00B04DF8" w:rsidP="006F191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1. Экспертная комиссия по проведению муниципальной экспертизы проектов освоения лесов (далее - Комиссия), является постоянно действующим органом Администрации </w:t>
      </w:r>
      <w:r w:rsidR="008B3978">
        <w:rPr>
          <w:rFonts w:ascii="Times New Roman" w:hAnsi="Times New Roman" w:cs="Times New Roman"/>
          <w:sz w:val="26"/>
          <w:szCs w:val="26"/>
        </w:rPr>
        <w:t>Томского района</w:t>
      </w:r>
      <w:r w:rsidRPr="008B3978">
        <w:rPr>
          <w:rFonts w:ascii="Times New Roman" w:hAnsi="Times New Roman" w:cs="Times New Roman"/>
          <w:sz w:val="26"/>
          <w:szCs w:val="26"/>
        </w:rPr>
        <w:t xml:space="preserve">, образованным для проведения муниципальной экспертизы проектов освоения лесов, расположенных на землях, находящихся в муниципальной собственности </w:t>
      </w:r>
      <w:r w:rsidR="008B3978" w:rsidRPr="00A54E1A">
        <w:rPr>
          <w:rFonts w:ascii="Times New Roman" w:hAnsi="Times New Roman" w:cs="Times New Roman"/>
          <w:sz w:val="26"/>
          <w:szCs w:val="26"/>
        </w:rPr>
        <w:t>Томского района</w:t>
      </w:r>
      <w:r w:rsidRPr="008B3978">
        <w:rPr>
          <w:rFonts w:ascii="Times New Roman" w:hAnsi="Times New Roman" w:cs="Times New Roman"/>
          <w:sz w:val="26"/>
          <w:szCs w:val="26"/>
        </w:rPr>
        <w:t xml:space="preserve"> (далее - Экспертиза).</w:t>
      </w:r>
    </w:p>
    <w:p w:rsidR="00B04DF8" w:rsidRPr="006646DB" w:rsidRDefault="00B04DF8" w:rsidP="003D1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2. </w:t>
      </w:r>
      <w:r w:rsidR="003D1CAA" w:rsidRPr="003D1CAA">
        <w:rPr>
          <w:rFonts w:ascii="Times New Roman" w:hAnsi="Times New Roman" w:cs="Times New Roman"/>
          <w:sz w:val="26"/>
          <w:szCs w:val="26"/>
        </w:rPr>
        <w:t>Комиссия состоит из председателя, заместителя председателя, секретаря и членов Комиссии.</w:t>
      </w:r>
      <w:r w:rsidR="003D1CAA">
        <w:rPr>
          <w:rFonts w:ascii="Times New Roman" w:hAnsi="Times New Roman" w:cs="Times New Roman"/>
          <w:sz w:val="26"/>
          <w:szCs w:val="26"/>
        </w:rPr>
        <w:t xml:space="preserve"> </w:t>
      </w:r>
      <w:r w:rsidRPr="008B3978">
        <w:rPr>
          <w:rFonts w:ascii="Times New Roman" w:hAnsi="Times New Roman" w:cs="Times New Roman"/>
          <w:sz w:val="26"/>
          <w:szCs w:val="26"/>
        </w:rPr>
        <w:t xml:space="preserve">Персональный состав Комиссии утверждается постановлением Администрации </w:t>
      </w:r>
      <w:r w:rsidR="008B3978">
        <w:rPr>
          <w:rFonts w:ascii="Times New Roman" w:hAnsi="Times New Roman" w:cs="Times New Roman"/>
          <w:sz w:val="26"/>
          <w:szCs w:val="26"/>
        </w:rPr>
        <w:t>Томского района</w:t>
      </w:r>
      <w:r w:rsidRPr="008B3978">
        <w:rPr>
          <w:rFonts w:ascii="Times New Roman" w:hAnsi="Times New Roman" w:cs="Times New Roman"/>
          <w:sz w:val="26"/>
          <w:szCs w:val="26"/>
        </w:rPr>
        <w:t>.</w:t>
      </w:r>
      <w:r w:rsidR="006646DB">
        <w:rPr>
          <w:rFonts w:ascii="Times New Roman" w:hAnsi="Times New Roman" w:cs="Times New Roman"/>
          <w:sz w:val="26"/>
          <w:szCs w:val="26"/>
        </w:rPr>
        <w:t xml:space="preserve"> В</w:t>
      </w:r>
      <w:r w:rsidR="006646DB"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отсутствия председателя </w:t>
      </w:r>
      <w:r w:rsid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6646DB"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полномочия исполняет </w:t>
      </w:r>
      <w:r w:rsid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председателя.</w:t>
      </w:r>
    </w:p>
    <w:p w:rsidR="00B04DF8" w:rsidRPr="008B3978" w:rsidRDefault="00B04DF8" w:rsidP="006F191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3. Комиссия в своей деятельности руководствуется Приказом Министерства природных ресурсов и экологии Росс</w:t>
      </w:r>
      <w:r w:rsidR="006F1918">
        <w:rPr>
          <w:rFonts w:ascii="Times New Roman" w:hAnsi="Times New Roman" w:cs="Times New Roman"/>
          <w:sz w:val="26"/>
          <w:szCs w:val="26"/>
        </w:rPr>
        <w:t>ийской Федерации от 30.07.2020 №</w:t>
      </w:r>
      <w:r w:rsidRPr="008B3978">
        <w:rPr>
          <w:rFonts w:ascii="Times New Roman" w:hAnsi="Times New Roman" w:cs="Times New Roman"/>
          <w:sz w:val="26"/>
          <w:szCs w:val="26"/>
        </w:rPr>
        <w:t xml:space="preserve"> 513 </w:t>
      </w:r>
      <w:r w:rsidR="006F1918">
        <w:rPr>
          <w:rFonts w:ascii="Times New Roman" w:hAnsi="Times New Roman" w:cs="Times New Roman"/>
          <w:sz w:val="26"/>
          <w:szCs w:val="26"/>
        </w:rPr>
        <w:t>«</w:t>
      </w:r>
      <w:r w:rsidRPr="008B3978">
        <w:rPr>
          <w:rFonts w:ascii="Times New Roman" w:hAnsi="Times New Roman" w:cs="Times New Roman"/>
          <w:sz w:val="26"/>
          <w:szCs w:val="26"/>
        </w:rPr>
        <w:t>Об утверждении Порядка государственной или муниципальной экспертизы проекта освоения лесов</w:t>
      </w:r>
      <w:r w:rsidR="006F1918">
        <w:rPr>
          <w:rFonts w:ascii="Times New Roman" w:hAnsi="Times New Roman" w:cs="Times New Roman"/>
          <w:sz w:val="26"/>
          <w:szCs w:val="26"/>
        </w:rPr>
        <w:t>»</w:t>
      </w:r>
      <w:r w:rsidRPr="008B3978">
        <w:rPr>
          <w:rFonts w:ascii="Times New Roman" w:hAnsi="Times New Roman" w:cs="Times New Roman"/>
          <w:sz w:val="26"/>
          <w:szCs w:val="26"/>
        </w:rPr>
        <w:t xml:space="preserve">, </w:t>
      </w:r>
      <w:r w:rsidR="005A7A4F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21.09.2020 №1509 «Об особенностях использования, охраны, защиты, воспроизводства лесов, расположенных на землях сельскохозяйственного назначения», </w:t>
      </w:r>
      <w:r w:rsidRPr="008B3978">
        <w:rPr>
          <w:rFonts w:ascii="Times New Roman" w:hAnsi="Times New Roman" w:cs="Times New Roman"/>
          <w:sz w:val="26"/>
          <w:szCs w:val="26"/>
        </w:rPr>
        <w:t>действующим законодательством Российской Федерации и настоящим Положением.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8B3978" w:rsidRDefault="00B04DF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II. ПОЛНОМОЧИЯ КОМИССИИ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F51FA" w:rsidRDefault="00B04DF8" w:rsidP="004F51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4. Комиссия проводит анализ представленного проекта освоения лесов, расположенных на землях, находящихся в муниципальной </w:t>
      </w:r>
      <w:r w:rsidRPr="00A54E1A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8B3978" w:rsidRPr="00A54E1A">
        <w:rPr>
          <w:rFonts w:ascii="Times New Roman" w:hAnsi="Times New Roman" w:cs="Times New Roman"/>
          <w:sz w:val="26"/>
          <w:szCs w:val="26"/>
        </w:rPr>
        <w:t>Томского района</w:t>
      </w:r>
      <w:r w:rsidR="008B3978" w:rsidRPr="008B3978">
        <w:rPr>
          <w:rFonts w:ascii="Times New Roman" w:hAnsi="Times New Roman" w:cs="Times New Roman"/>
          <w:sz w:val="26"/>
          <w:szCs w:val="26"/>
        </w:rPr>
        <w:t xml:space="preserve"> </w:t>
      </w:r>
      <w:r w:rsidRPr="008B3978">
        <w:rPr>
          <w:rFonts w:ascii="Times New Roman" w:hAnsi="Times New Roman" w:cs="Times New Roman"/>
          <w:sz w:val="26"/>
          <w:szCs w:val="26"/>
        </w:rPr>
        <w:t xml:space="preserve">(далее - проект освоения лесов), и определяет его соответствие нормам законодательства Российской Федерации, соответствие мероприятий по использованию, охране, защите и воспроизводству лесов, целям и видам освоения лесов, предусмотренных проектом освоения лесов, договору аренды </w:t>
      </w:r>
      <w:r w:rsidRPr="00507A83">
        <w:rPr>
          <w:rFonts w:ascii="Times New Roman" w:hAnsi="Times New Roman" w:cs="Times New Roman"/>
          <w:sz w:val="26"/>
          <w:szCs w:val="26"/>
        </w:rPr>
        <w:t>лесного</w:t>
      </w:r>
      <w:r w:rsidR="00096AB9">
        <w:rPr>
          <w:rFonts w:ascii="Times New Roman" w:hAnsi="Times New Roman" w:cs="Times New Roman"/>
          <w:sz w:val="26"/>
          <w:szCs w:val="26"/>
        </w:rPr>
        <w:t xml:space="preserve"> (земельного)</w:t>
      </w:r>
      <w:r w:rsidRPr="00507A83">
        <w:rPr>
          <w:rFonts w:ascii="Times New Roman" w:hAnsi="Times New Roman" w:cs="Times New Roman"/>
          <w:sz w:val="26"/>
          <w:szCs w:val="26"/>
        </w:rPr>
        <w:t xml:space="preserve"> участка, условиям права постоянного (бессрочного) пользования лесным участком, соглашению об установлении сервитута, соглашению об осуществлении публичного сервитута, лесохозяйственному регламенту</w:t>
      </w:r>
      <w:r w:rsidR="004C6B4A">
        <w:rPr>
          <w:rFonts w:ascii="Times New Roman" w:hAnsi="Times New Roman" w:cs="Times New Roman"/>
          <w:sz w:val="26"/>
          <w:szCs w:val="26"/>
        </w:rPr>
        <w:t xml:space="preserve"> л</w:t>
      </w:r>
      <w:r w:rsidRPr="00507A83">
        <w:rPr>
          <w:rFonts w:ascii="Times New Roman" w:hAnsi="Times New Roman" w:cs="Times New Roman"/>
          <w:sz w:val="26"/>
          <w:szCs w:val="26"/>
        </w:rPr>
        <w:t>есничества.</w:t>
      </w:r>
      <w:r w:rsidR="004F51FA" w:rsidRPr="004F51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51FA" w:rsidRPr="00A40EF9" w:rsidRDefault="004F51FA" w:rsidP="004F51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пунктом 21 Постановлени</w:t>
      </w:r>
      <w:r w:rsidR="00A40EF9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21.09.2020 №1509 «Об особенностях использования, охраны, защиты, воспроизводства лесов, расположенных на землях сельскохозяйственного назначения» в рамках экспертизы</w:t>
      </w:r>
      <w:r w:rsidR="00CA2F9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осуществляется обследование с выездом на местность земельного участка, на котором расположены леса, в целях проверки содержания проектируемых мероприятий, предусмотренных проектом освоения лесов.</w:t>
      </w:r>
    </w:p>
    <w:p w:rsidR="004F51FA" w:rsidRDefault="004F51FA" w:rsidP="004F51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экспертизы не осуществляется проверка соответствия интенсивности рубок лесных насаждений и возраста лесных насаждений, рубка которых планируется, требованиям лесного законодательства.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4DF8" w:rsidRPr="008B3978" w:rsidRDefault="00B04DF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III. ПОРЯДОК РАБОТЫ КОМИССИИ</w:t>
      </w:r>
    </w:p>
    <w:p w:rsidR="00B04DF8" w:rsidRPr="008B3978" w:rsidRDefault="00B04D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646DB" w:rsidRDefault="00B04DF8" w:rsidP="00664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5. </w:t>
      </w:r>
      <w:r w:rsidR="003411A6">
        <w:rPr>
          <w:rFonts w:ascii="Times New Roman" w:hAnsi="Times New Roman" w:cs="Times New Roman"/>
          <w:sz w:val="26"/>
          <w:szCs w:val="26"/>
        </w:rPr>
        <w:t>Заседания</w:t>
      </w:r>
      <w:r w:rsidR="006646DB" w:rsidRPr="008B3978">
        <w:rPr>
          <w:rFonts w:ascii="Times New Roman" w:hAnsi="Times New Roman" w:cs="Times New Roman"/>
          <w:sz w:val="26"/>
          <w:szCs w:val="26"/>
        </w:rPr>
        <w:t xml:space="preserve"> Комиссии проводятся по мере необходимости для рассмотрения вопросов, возник</w:t>
      </w:r>
      <w:r w:rsidR="006646DB">
        <w:rPr>
          <w:rFonts w:ascii="Times New Roman" w:hAnsi="Times New Roman" w:cs="Times New Roman"/>
          <w:sz w:val="26"/>
          <w:szCs w:val="26"/>
        </w:rPr>
        <w:t xml:space="preserve">ающих при проведении </w:t>
      </w:r>
      <w:r w:rsidR="006646DB"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Экспертизы и счита</w:t>
      </w:r>
      <w:r w:rsidR="003411A6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6646DB"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правомочным</w:t>
      </w:r>
      <w:r w:rsidR="003411A6">
        <w:rPr>
          <w:rFonts w:ascii="Times New Roman" w:eastAsia="Times New Roman" w:hAnsi="Times New Roman" w:cs="Times New Roman"/>
          <w:sz w:val="26"/>
          <w:szCs w:val="26"/>
          <w:lang w:eastAsia="ru-RU"/>
        </w:rPr>
        <w:t>и, если на них</w:t>
      </w:r>
      <w:r w:rsidR="006646DB"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присутствуют не менее двух третей от состава Комиссии.</w:t>
      </w:r>
    </w:p>
    <w:p w:rsidR="00590451" w:rsidRPr="006646DB" w:rsidRDefault="00590451" w:rsidP="00590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6D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Комиссии принимаются открытым голосованием простым большинством голосов членов Комиссии, присутствующих на заседании.</w:t>
      </w:r>
    </w:p>
    <w:p w:rsidR="006646DB" w:rsidRDefault="006646DB" w:rsidP="006646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Заседания Комиссии оформляются протоколом за подписью председателя Комиссии, его заместителя</w:t>
      </w:r>
      <w:r w:rsidR="00590451">
        <w:rPr>
          <w:rFonts w:ascii="Times New Roman" w:hAnsi="Times New Roman" w:cs="Times New Roman"/>
          <w:sz w:val="26"/>
          <w:szCs w:val="26"/>
        </w:rPr>
        <w:t>, секретаря комиссии</w:t>
      </w:r>
      <w:r w:rsidRPr="008B3978">
        <w:rPr>
          <w:rFonts w:ascii="Times New Roman" w:hAnsi="Times New Roman" w:cs="Times New Roman"/>
          <w:sz w:val="26"/>
          <w:szCs w:val="26"/>
        </w:rPr>
        <w:t xml:space="preserve"> и присутствующих экспертов.</w:t>
      </w:r>
    </w:p>
    <w:p w:rsidR="006646DB" w:rsidRPr="008B3978" w:rsidRDefault="00B04DF8" w:rsidP="00664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 xml:space="preserve">6. </w:t>
      </w:r>
      <w:r w:rsidR="006646DB">
        <w:rPr>
          <w:rFonts w:ascii="Times New Roman" w:hAnsi="Times New Roman" w:cs="Times New Roman"/>
          <w:sz w:val="26"/>
          <w:szCs w:val="26"/>
        </w:rPr>
        <w:t>С</w:t>
      </w:r>
      <w:r w:rsidR="006646DB" w:rsidRPr="008B3978">
        <w:rPr>
          <w:rFonts w:ascii="Times New Roman" w:hAnsi="Times New Roman" w:cs="Times New Roman"/>
          <w:sz w:val="26"/>
          <w:szCs w:val="26"/>
        </w:rPr>
        <w:t>екретарь Комиссии (по поручению председателя (заместителя председателя) Комиссии), который информирует экспертов о порядке и сроках проведения Экспертизы, вопросах, подлежащих ее рассмотрению, месте, времени и повестке дня очередных заседаний Комиссии, порядке подготовки и утверждения экспертного заключения Комиссии.</w:t>
      </w:r>
    </w:p>
    <w:p w:rsidR="00B04DF8" w:rsidRPr="008B3978" w:rsidRDefault="00B04DF8" w:rsidP="006F191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B3978">
        <w:rPr>
          <w:rFonts w:ascii="Times New Roman" w:hAnsi="Times New Roman" w:cs="Times New Roman"/>
          <w:sz w:val="26"/>
          <w:szCs w:val="26"/>
        </w:rPr>
        <w:t>7. При выявлении в ходе Экспертизы существенных замечаний по оформлению проекта освоения лесов, без устранения которых невозможно выполнение проекта освоения лесов, он возвращается заявителю в течение 2 рабочих дней со дня принятия решения о возврате. В проекте освоения лесов делается отметка о его возвращении для устранения замечаний.</w:t>
      </w:r>
    </w:p>
    <w:p w:rsidR="006646DB" w:rsidRPr="006646DB" w:rsidRDefault="00590451" w:rsidP="0059045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90451">
        <w:rPr>
          <w:rFonts w:ascii="Times New Roman" w:hAnsi="Times New Roman" w:cs="Times New Roman"/>
          <w:sz w:val="26"/>
          <w:szCs w:val="26"/>
        </w:rPr>
        <w:t>8</w:t>
      </w:r>
      <w:r w:rsidR="00B04DF8" w:rsidRPr="008B3978">
        <w:rPr>
          <w:rFonts w:ascii="Times New Roman" w:hAnsi="Times New Roman" w:cs="Times New Roman"/>
          <w:sz w:val="26"/>
          <w:szCs w:val="26"/>
        </w:rPr>
        <w:t xml:space="preserve">. Проект экспертного заключения Комиссии </w:t>
      </w:r>
      <w:r>
        <w:rPr>
          <w:rFonts w:ascii="Times New Roman" w:hAnsi="Times New Roman" w:cs="Times New Roman"/>
          <w:sz w:val="26"/>
          <w:szCs w:val="26"/>
        </w:rPr>
        <w:t xml:space="preserve">по форме согласно </w:t>
      </w:r>
      <w:r w:rsidRPr="006646DB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Pr="006646DB">
        <w:rPr>
          <w:rFonts w:ascii="Times New Roman" w:hAnsi="Times New Roman" w:cs="Times New Roman"/>
          <w:sz w:val="26"/>
          <w:szCs w:val="26"/>
        </w:rPr>
        <w:t>положению</w:t>
      </w:r>
      <w:r w:rsidRPr="008B3978">
        <w:rPr>
          <w:rFonts w:ascii="Times New Roman" w:hAnsi="Times New Roman" w:cs="Times New Roman"/>
          <w:sz w:val="26"/>
          <w:szCs w:val="26"/>
        </w:rPr>
        <w:t xml:space="preserve"> </w:t>
      </w:r>
      <w:r w:rsidR="00B04DF8" w:rsidRPr="008B3978">
        <w:rPr>
          <w:rFonts w:ascii="Times New Roman" w:hAnsi="Times New Roman" w:cs="Times New Roman"/>
          <w:sz w:val="26"/>
          <w:szCs w:val="26"/>
        </w:rPr>
        <w:t>подготавливается в срок 3 рабочих дня (а в отношении рассмотрения изменений в проект освоения лесов, подготовленных на основании акта лесопатологического обследования, либо в случае осуществления повторной муниципальной экспертизы - в срок 2 рабочих дня). Проект экспертного заключения Комиссии в 2 экземплярах в срок 2 рабочих дня подписывается председателем Комиссии, его заместителем</w:t>
      </w:r>
      <w:r>
        <w:rPr>
          <w:rFonts w:ascii="Times New Roman" w:hAnsi="Times New Roman" w:cs="Times New Roman"/>
          <w:sz w:val="26"/>
          <w:szCs w:val="26"/>
        </w:rPr>
        <w:t>, секретарем комиссии</w:t>
      </w:r>
      <w:r w:rsidR="00B04DF8" w:rsidRPr="008B3978">
        <w:rPr>
          <w:rFonts w:ascii="Times New Roman" w:hAnsi="Times New Roman" w:cs="Times New Roman"/>
          <w:sz w:val="26"/>
          <w:szCs w:val="26"/>
        </w:rPr>
        <w:t xml:space="preserve"> и всеми экспертами.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5CC4" w:rsidRDefault="00C25CC4">
      <w:pPr>
        <w:rPr>
          <w:rFonts w:ascii="Times New Roman" w:hAnsi="Times New Roman" w:cs="Times New Roman"/>
          <w:sz w:val="26"/>
          <w:szCs w:val="26"/>
        </w:rPr>
      </w:pPr>
    </w:p>
    <w:p w:rsidR="00A5213B" w:rsidRDefault="00A5213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0"/>
        </w:rPr>
        <w:br w:type="page"/>
      </w:r>
    </w:p>
    <w:p w:rsidR="00784A0C" w:rsidRDefault="00784A0C" w:rsidP="00784A0C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lastRenderedPageBreak/>
        <w:t>Приложение</w:t>
      </w:r>
      <w:r>
        <w:rPr>
          <w:sz w:val="20"/>
        </w:rPr>
        <w:t xml:space="preserve"> </w:t>
      </w:r>
    </w:p>
    <w:p w:rsidR="00784A0C" w:rsidRPr="00E35135" w:rsidRDefault="00784A0C" w:rsidP="00784A0C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</w:p>
    <w:p w:rsidR="00784A0C" w:rsidRPr="00784A0C" w:rsidRDefault="00784A0C" w:rsidP="00784A0C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 xml:space="preserve">к </w:t>
      </w:r>
      <w:r w:rsidRPr="00784A0C">
        <w:rPr>
          <w:sz w:val="20"/>
        </w:rPr>
        <w:t>Положению</w:t>
      </w:r>
      <w:r>
        <w:rPr>
          <w:sz w:val="20"/>
        </w:rPr>
        <w:t xml:space="preserve"> об экспертной комиссии </w:t>
      </w:r>
      <w:r w:rsidRPr="00784A0C">
        <w:rPr>
          <w:sz w:val="20"/>
        </w:rPr>
        <w:t>по проведению муниципальной экспертизы</w:t>
      </w:r>
    </w:p>
    <w:p w:rsidR="00784A0C" w:rsidRPr="00784A0C" w:rsidRDefault="00784A0C" w:rsidP="00784A0C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784A0C">
        <w:rPr>
          <w:sz w:val="20"/>
        </w:rPr>
        <w:t>проектов освоения лесов</w:t>
      </w:r>
    </w:p>
    <w:p w:rsidR="00306E0A" w:rsidRPr="008B4FF7" w:rsidRDefault="00306E0A" w:rsidP="00306E0A">
      <w:pPr>
        <w:jc w:val="both"/>
        <w:rPr>
          <w:sz w:val="28"/>
          <w:szCs w:val="28"/>
        </w:rPr>
      </w:pPr>
    </w:p>
    <w:p w:rsidR="00306E0A" w:rsidRPr="00784A0C" w:rsidRDefault="00306E0A" w:rsidP="00306E0A">
      <w:pPr>
        <w:jc w:val="center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ЗАКЛЮЧЕНИЕ № ____</w:t>
      </w:r>
    </w:p>
    <w:p w:rsidR="00306E0A" w:rsidRPr="00784A0C" w:rsidRDefault="00306E0A" w:rsidP="00306E0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г. </w:t>
      </w:r>
      <w:r w:rsidR="00784A0C" w:rsidRPr="00784A0C">
        <w:rPr>
          <w:rFonts w:ascii="Times New Roman" w:hAnsi="Times New Roman" w:cs="Times New Roman"/>
          <w:sz w:val="26"/>
          <w:szCs w:val="26"/>
        </w:rPr>
        <w:t>Томск</w:t>
      </w:r>
      <w:r w:rsidRPr="00784A0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784A0C">
        <w:rPr>
          <w:rFonts w:ascii="Times New Roman" w:hAnsi="Times New Roman" w:cs="Times New Roman"/>
          <w:sz w:val="26"/>
          <w:szCs w:val="26"/>
        </w:rPr>
        <w:tab/>
      </w:r>
      <w:r w:rsidR="00784A0C">
        <w:rPr>
          <w:rFonts w:ascii="Times New Roman" w:hAnsi="Times New Roman" w:cs="Times New Roman"/>
          <w:sz w:val="26"/>
          <w:szCs w:val="26"/>
        </w:rPr>
        <w:tab/>
      </w:r>
      <w:r w:rsidR="00784A0C">
        <w:rPr>
          <w:rFonts w:ascii="Times New Roman" w:hAnsi="Times New Roman" w:cs="Times New Roman"/>
          <w:sz w:val="26"/>
          <w:szCs w:val="26"/>
        </w:rPr>
        <w:tab/>
      </w:r>
      <w:r w:rsidR="00784A0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306E0A">
      <w:pPr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784A0C" w:rsidRPr="00784A0C">
        <w:rPr>
          <w:rFonts w:ascii="Times New Roman" w:hAnsi="Times New Roman" w:cs="Times New Roman"/>
        </w:rPr>
        <w:t xml:space="preserve">       </w:t>
      </w:r>
      <w:r w:rsidR="00784A0C">
        <w:rPr>
          <w:rFonts w:ascii="Times New Roman" w:hAnsi="Times New Roman" w:cs="Times New Roman"/>
        </w:rPr>
        <w:t xml:space="preserve">                     </w:t>
      </w:r>
      <w:r w:rsidR="00784A0C" w:rsidRPr="00784A0C">
        <w:rPr>
          <w:rFonts w:ascii="Times New Roman" w:hAnsi="Times New Roman" w:cs="Times New Roman"/>
        </w:rPr>
        <w:t xml:space="preserve">      </w:t>
      </w:r>
      <w:r w:rsidRPr="00784A0C">
        <w:rPr>
          <w:rFonts w:ascii="Times New Roman" w:hAnsi="Times New Roman" w:cs="Times New Roman"/>
        </w:rPr>
        <w:t>(дата)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экспертной Комиссии на материалы проекта освоения лесов </w:t>
      </w:r>
      <w:r w:rsidRPr="00784A0C">
        <w:rPr>
          <w:rFonts w:ascii="Times New Roman" w:hAnsi="Times New Roman" w:cs="Times New Roman"/>
        </w:rPr>
        <w:t xml:space="preserve"> </w:t>
      </w:r>
      <w:r w:rsidR="00784A0C" w:rsidRPr="00784A0C">
        <w:rPr>
          <w:rFonts w:ascii="Times New Roman" w:hAnsi="Times New Roman" w:cs="Times New Roman"/>
        </w:rPr>
        <w:t xml:space="preserve">        </w:t>
      </w:r>
      <w:r w:rsidRPr="00784A0C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84A0C">
        <w:rPr>
          <w:rFonts w:ascii="Times New Roman" w:hAnsi="Times New Roman" w:cs="Times New Roman"/>
        </w:rPr>
        <w:t xml:space="preserve">                     </w:t>
      </w:r>
      <w:r w:rsidRPr="00784A0C">
        <w:rPr>
          <w:rFonts w:ascii="Times New Roman" w:hAnsi="Times New Roman" w:cs="Times New Roman"/>
        </w:rPr>
        <w:t xml:space="preserve">                  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784A0C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  <w:sz w:val="24"/>
          <w:szCs w:val="24"/>
        </w:rPr>
        <w:t xml:space="preserve"> </w:t>
      </w:r>
      <w:r w:rsidRPr="00784A0C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</w:t>
      </w:r>
      <w:r w:rsidR="00306E0A" w:rsidRPr="00784A0C">
        <w:rPr>
          <w:rFonts w:ascii="Times New Roman" w:hAnsi="Times New Roman" w:cs="Times New Roman"/>
        </w:rPr>
        <w:t>предприятия, организации, осуществляющего разработку проекта   освоения лесов)</w:t>
      </w:r>
    </w:p>
    <w:p w:rsidR="00F02D15" w:rsidRDefault="00F02D15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На лесной </w:t>
      </w:r>
      <w:r w:rsidR="00096AB9">
        <w:rPr>
          <w:rFonts w:ascii="Times New Roman" w:hAnsi="Times New Roman" w:cs="Times New Roman"/>
          <w:sz w:val="26"/>
          <w:szCs w:val="26"/>
        </w:rPr>
        <w:t xml:space="preserve">(земельный) </w:t>
      </w:r>
      <w:r w:rsidRPr="00784A0C">
        <w:rPr>
          <w:rFonts w:ascii="Times New Roman" w:hAnsi="Times New Roman" w:cs="Times New Roman"/>
          <w:sz w:val="26"/>
          <w:szCs w:val="26"/>
        </w:rPr>
        <w:t>участок площадью ____</w:t>
      </w:r>
      <w:r w:rsidR="00CD4AD6">
        <w:rPr>
          <w:rFonts w:ascii="Times New Roman" w:hAnsi="Times New Roman" w:cs="Times New Roman"/>
          <w:sz w:val="26"/>
          <w:szCs w:val="26"/>
        </w:rPr>
        <w:t>__</w:t>
      </w:r>
      <w:r w:rsidRPr="00784A0C">
        <w:rPr>
          <w:rFonts w:ascii="Times New Roman" w:hAnsi="Times New Roman" w:cs="Times New Roman"/>
          <w:sz w:val="26"/>
          <w:szCs w:val="26"/>
        </w:rPr>
        <w:t xml:space="preserve">__ га, с кадастровым номером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</w:rPr>
        <w:t>,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предоставленного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</w:rPr>
        <w:t xml:space="preserve">                                              </w:t>
      </w:r>
      <w:r w:rsidR="008F112B">
        <w:rPr>
          <w:rFonts w:ascii="Times New Roman" w:hAnsi="Times New Roman" w:cs="Times New Roman"/>
        </w:rPr>
        <w:tab/>
      </w:r>
      <w:r w:rsidR="008F112B">
        <w:rPr>
          <w:rFonts w:ascii="Times New Roman" w:hAnsi="Times New Roman" w:cs="Times New Roman"/>
        </w:rPr>
        <w:tab/>
      </w:r>
      <w:r w:rsidRPr="00784A0C">
        <w:rPr>
          <w:rFonts w:ascii="Times New Roman" w:hAnsi="Times New Roman" w:cs="Times New Roman"/>
        </w:rPr>
        <w:t xml:space="preserve">  (наименование лесопользователя)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>На основании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</w:rPr>
        <w:t xml:space="preserve">           </w:t>
      </w:r>
      <w:r w:rsidR="002B1429">
        <w:rPr>
          <w:rFonts w:ascii="Times New Roman" w:hAnsi="Times New Roman" w:cs="Times New Roman"/>
        </w:rPr>
        <w:t xml:space="preserve">                  </w:t>
      </w:r>
      <w:r w:rsidRPr="00784A0C">
        <w:rPr>
          <w:rFonts w:ascii="Times New Roman" w:hAnsi="Times New Roman" w:cs="Times New Roman"/>
        </w:rPr>
        <w:t xml:space="preserve">  (дата и номер договора аренды лесного </w:t>
      </w:r>
      <w:r w:rsidR="00096AB9">
        <w:rPr>
          <w:rFonts w:ascii="Times New Roman" w:hAnsi="Times New Roman" w:cs="Times New Roman"/>
        </w:rPr>
        <w:t xml:space="preserve">(земельного) </w:t>
      </w:r>
      <w:r w:rsidRPr="00784A0C">
        <w:rPr>
          <w:rFonts w:ascii="Times New Roman" w:hAnsi="Times New Roman" w:cs="Times New Roman"/>
        </w:rPr>
        <w:t>участка, либо реквизиты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84A0C">
        <w:rPr>
          <w:rFonts w:ascii="Times New Roman" w:hAnsi="Times New Roman" w:cs="Times New Roman"/>
        </w:rPr>
        <w:t>решения организации о предоставлении права постоянного (бессрочного)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4A0C">
        <w:rPr>
          <w:rFonts w:ascii="Times New Roman" w:hAnsi="Times New Roman" w:cs="Times New Roman"/>
        </w:rPr>
        <w:t>пользования лесным</w:t>
      </w:r>
      <w:r w:rsidR="00096AB9">
        <w:rPr>
          <w:rFonts w:ascii="Times New Roman" w:hAnsi="Times New Roman" w:cs="Times New Roman"/>
        </w:rPr>
        <w:t xml:space="preserve"> (земельным)</w:t>
      </w:r>
      <w:r w:rsidRPr="00784A0C">
        <w:rPr>
          <w:rFonts w:ascii="Times New Roman" w:hAnsi="Times New Roman" w:cs="Times New Roman"/>
        </w:rPr>
        <w:t xml:space="preserve"> участком, дата и номер регистрации права)</w:t>
      </w:r>
    </w:p>
    <w:p w:rsidR="00306E0A" w:rsidRPr="00784A0C" w:rsidRDefault="00306E0A" w:rsidP="00306E0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На срок </w:t>
      </w:r>
      <w:r w:rsidR="00784A0C">
        <w:rPr>
          <w:rFonts w:ascii="Times New Roman" w:hAnsi="Times New Roman" w:cs="Times New Roman"/>
          <w:sz w:val="26"/>
          <w:szCs w:val="26"/>
        </w:rPr>
        <w:t>_________</w:t>
      </w:r>
      <w:r w:rsidR="00784A0C">
        <w:rPr>
          <w:rFonts w:ascii="Times New Roman" w:hAnsi="Times New Roman" w:cs="Times New Roman"/>
          <w:sz w:val="26"/>
          <w:szCs w:val="26"/>
        </w:rPr>
        <w:softHyphen/>
      </w:r>
      <w:r w:rsidR="00784A0C">
        <w:rPr>
          <w:rFonts w:ascii="Times New Roman" w:hAnsi="Times New Roman" w:cs="Times New Roman"/>
          <w:sz w:val="26"/>
          <w:szCs w:val="26"/>
        </w:rPr>
        <w:softHyphen/>
      </w:r>
      <w:r w:rsidR="00784A0C">
        <w:rPr>
          <w:rFonts w:ascii="Times New Roman" w:hAnsi="Times New Roman" w:cs="Times New Roman"/>
          <w:sz w:val="26"/>
          <w:szCs w:val="26"/>
        </w:rPr>
        <w:softHyphen/>
        <w:t>____</w:t>
      </w:r>
      <w:r w:rsidRPr="00784A0C">
        <w:rPr>
          <w:rFonts w:ascii="Times New Roman" w:hAnsi="Times New Roman" w:cs="Times New Roman"/>
          <w:sz w:val="26"/>
          <w:szCs w:val="26"/>
        </w:rPr>
        <w:t xml:space="preserve">______________ для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306E0A">
      <w:pPr>
        <w:jc w:val="both"/>
        <w:rPr>
          <w:rFonts w:ascii="Times New Roman" w:hAnsi="Times New Roman" w:cs="Times New Roman"/>
        </w:rPr>
      </w:pPr>
      <w:r w:rsidRPr="00784A0C">
        <w:rPr>
          <w:rFonts w:ascii="Times New Roman" w:hAnsi="Times New Roman" w:cs="Times New Roman"/>
        </w:rPr>
        <w:t xml:space="preserve">  </w:t>
      </w:r>
      <w:r w:rsidR="00784A0C">
        <w:rPr>
          <w:rFonts w:ascii="Times New Roman" w:hAnsi="Times New Roman" w:cs="Times New Roman"/>
        </w:rPr>
        <w:tab/>
      </w:r>
      <w:r w:rsidRPr="00784A0C">
        <w:rPr>
          <w:rFonts w:ascii="Times New Roman" w:hAnsi="Times New Roman" w:cs="Times New Roman"/>
        </w:rPr>
        <w:t xml:space="preserve">(количество целых годов, месяцев, дней)           (указываются виды использования лесов) 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Рассмотрены проектируемые мероприятия: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1. О разрешенных видах и проектируемых объемах использования лесов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 xml:space="preserve">(наименование вида разрешенного использования лесов и объема </w:t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в соответствующих единицах</w:t>
      </w:r>
      <w:r w:rsidR="002B1429">
        <w:rPr>
          <w:rFonts w:ascii="Times New Roman" w:hAnsi="Times New Roman" w:cs="Times New Roman"/>
        </w:rPr>
        <w:t xml:space="preserve"> </w:t>
      </w:r>
      <w:r w:rsidRPr="002B1429">
        <w:rPr>
          <w:rFonts w:ascii="Times New Roman" w:hAnsi="Times New Roman" w:cs="Times New Roman"/>
        </w:rPr>
        <w:t>измерения)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2. По охране, защите и воспроизводству лесов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 xml:space="preserve">                                    (виды, объемы и способы выполнения работ)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>3. По созданию объектов лесной и лесоперерабатывающей инфраструктуры</w:t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(краткое наименование объектов, количество и площадь каждого)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4. По охране объектов животного мира и водных объектов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(виды, объемы, способы выполнения работ)</w:t>
      </w:r>
    </w:p>
    <w:p w:rsidR="00306E0A" w:rsidRPr="00784A0C" w:rsidRDefault="00306E0A" w:rsidP="00F02D15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5. По строительству, реконструкции, и эксплуатации объектов, не связанных с созданием лесной инфраструктуры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F02D15">
        <w:rPr>
          <w:rFonts w:ascii="Times New Roman" w:hAnsi="Times New Roman" w:cs="Times New Roman"/>
          <w:sz w:val="26"/>
          <w:szCs w:val="26"/>
          <w:u w:val="single"/>
        </w:rPr>
        <w:tab/>
      </w:r>
      <w:r w:rsidR="00F02D15">
        <w:rPr>
          <w:rFonts w:ascii="Times New Roman" w:hAnsi="Times New Roman" w:cs="Times New Roman"/>
          <w:sz w:val="26"/>
          <w:szCs w:val="26"/>
          <w:u w:val="single"/>
        </w:rPr>
        <w:tab/>
      </w:r>
      <w:r w:rsidR="00F02D15">
        <w:rPr>
          <w:rFonts w:ascii="Times New Roman" w:hAnsi="Times New Roman" w:cs="Times New Roman"/>
          <w:sz w:val="26"/>
          <w:szCs w:val="26"/>
          <w:u w:val="single"/>
        </w:rPr>
        <w:tab/>
      </w:r>
      <w:r w:rsidR="00F02D15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lastRenderedPageBreak/>
        <w:t>6. Иные сведения и мероприятия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 xml:space="preserve">(краткое описание дополнительных мероприятий </w:t>
      </w:r>
    </w:p>
    <w:p w:rsidR="00306E0A" w:rsidRPr="00784A0C" w:rsidRDefault="00306E0A" w:rsidP="00F02D1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указываются виды и объемы, информация, не указанная в предыдущих</w:t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разделах проекта освоения лесов)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Соответствие проекта освоения лесов:</w:t>
      </w:r>
    </w:p>
    <w:p w:rsidR="00306E0A" w:rsidRPr="00784A0C" w:rsidRDefault="00306E0A" w:rsidP="00F02D15">
      <w:pPr>
        <w:tabs>
          <w:tab w:val="left" w:pos="9214"/>
          <w:tab w:val="left" w:pos="9356"/>
        </w:tabs>
        <w:spacing w:after="0" w:line="240" w:lineRule="auto"/>
        <w:ind w:right="2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положениям лесохозяйственного регламента на лесные участки, расположенные на землях муниципального образования «</w:t>
      </w:r>
      <w:r w:rsidR="002B1429">
        <w:rPr>
          <w:rFonts w:ascii="Times New Roman" w:hAnsi="Times New Roman" w:cs="Times New Roman"/>
          <w:sz w:val="26"/>
          <w:szCs w:val="26"/>
        </w:rPr>
        <w:t>Томский район</w:t>
      </w:r>
      <w:r w:rsidRPr="00784A0C">
        <w:rPr>
          <w:rFonts w:ascii="Times New Roman" w:hAnsi="Times New Roman" w:cs="Times New Roman"/>
          <w:sz w:val="26"/>
          <w:szCs w:val="26"/>
        </w:rPr>
        <w:t>»</w:t>
      </w:r>
    </w:p>
    <w:p w:rsidR="00306E0A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8F112B" w:rsidRPr="00784A0C" w:rsidRDefault="008F112B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  <w:t>;</w:t>
      </w:r>
    </w:p>
    <w:p w:rsidR="008F112B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(при соответствии – вписывается слово «соответствует»,</w:t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при несоответствии вписывается слово «не соответствует» и указывается причина)</w:t>
      </w:r>
    </w:p>
    <w:p w:rsidR="008F112B" w:rsidRDefault="008F112B" w:rsidP="00F0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Default="00306E0A" w:rsidP="00F0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законодательству Российской Федерации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8F112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8F112B" w:rsidRPr="00784A0C" w:rsidRDefault="008F112B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784A0C" w:rsidRDefault="00306E0A" w:rsidP="00F02D1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8F112B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8F112B" w:rsidRDefault="008F112B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B1429">
        <w:rPr>
          <w:rFonts w:ascii="Times New Roman" w:hAnsi="Times New Roman" w:cs="Times New Roman"/>
        </w:rPr>
        <w:t xml:space="preserve">  (при соответствии вписывается слово</w:t>
      </w:r>
      <w:r>
        <w:rPr>
          <w:rFonts w:ascii="Times New Roman" w:hAnsi="Times New Roman" w:cs="Times New Roman"/>
        </w:rPr>
        <w:t xml:space="preserve"> </w:t>
      </w:r>
      <w:r w:rsidR="00306E0A" w:rsidRPr="002B1429">
        <w:rPr>
          <w:rFonts w:ascii="Times New Roman" w:hAnsi="Times New Roman" w:cs="Times New Roman"/>
        </w:rPr>
        <w:t xml:space="preserve">«соответствует», </w:t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при несоответствии вписывается слово</w:t>
      </w:r>
      <w:r w:rsidR="008F112B">
        <w:rPr>
          <w:rFonts w:ascii="Times New Roman" w:hAnsi="Times New Roman" w:cs="Times New Roman"/>
        </w:rPr>
        <w:t xml:space="preserve"> </w:t>
      </w:r>
      <w:r w:rsidRPr="002B1429">
        <w:rPr>
          <w:rFonts w:ascii="Times New Roman" w:hAnsi="Times New Roman" w:cs="Times New Roman"/>
        </w:rPr>
        <w:t>«не соответствует» и указывается причина)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Заключение экспертизы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(при положительном заключении – об этом делается краткая запись,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 xml:space="preserve">при отрицательном заключении делается указание </w:t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о необходимости соответствующей доработки)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4A0C">
        <w:rPr>
          <w:rFonts w:ascii="Times New Roman" w:hAnsi="Times New Roman" w:cs="Times New Roman"/>
          <w:sz w:val="26"/>
          <w:szCs w:val="26"/>
        </w:rPr>
        <w:t xml:space="preserve">Срок действия заключения настоящей экспертизы установлен до </w:t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="002B1429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84A0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06E0A" w:rsidRPr="002B1429" w:rsidRDefault="00306E0A" w:rsidP="00F0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429">
        <w:rPr>
          <w:rFonts w:ascii="Times New Roman" w:hAnsi="Times New Roman" w:cs="Times New Roman"/>
        </w:rPr>
        <w:t>(заполнятся только при положительном заключении, указать число, месяц, год)</w:t>
      </w:r>
    </w:p>
    <w:p w:rsidR="00306E0A" w:rsidRPr="00784A0C" w:rsidRDefault="00306E0A" w:rsidP="00306E0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02D15" w:rsidRDefault="00F02D15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2D15" w:rsidRDefault="00F02D15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Председатель комиссии             (Ф.И.О., должность)                       (подпись)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комиссии                                     (Ф.И.О., должность)                       (подпись)</w:t>
      </w: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Члены комиссии:                        (Ф.И.О., должность)                       (подпись)</w:t>
      </w:r>
    </w:p>
    <w:p w:rsidR="00306E0A" w:rsidRPr="00A5213B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E0A" w:rsidRPr="00784A0C" w:rsidRDefault="00306E0A" w:rsidP="00F02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0C">
        <w:rPr>
          <w:rFonts w:ascii="Times New Roman" w:hAnsi="Times New Roman" w:cs="Times New Roman"/>
          <w:sz w:val="26"/>
          <w:szCs w:val="26"/>
        </w:rPr>
        <w:t>Секретарь комиссии                  (Ф.И.О., должность)                       (подпись)</w:t>
      </w:r>
    </w:p>
    <w:p w:rsidR="00306E0A" w:rsidRDefault="00306E0A" w:rsidP="00F02D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6E0A" w:rsidSect="00A5213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F8"/>
    <w:rsid w:val="00096AB9"/>
    <w:rsid w:val="000C506A"/>
    <w:rsid w:val="00101E44"/>
    <w:rsid w:val="00215938"/>
    <w:rsid w:val="00237DBE"/>
    <w:rsid w:val="002B1429"/>
    <w:rsid w:val="002B421D"/>
    <w:rsid w:val="002C1A27"/>
    <w:rsid w:val="00306E0A"/>
    <w:rsid w:val="003411A6"/>
    <w:rsid w:val="00363C36"/>
    <w:rsid w:val="003D1CAA"/>
    <w:rsid w:val="004604C9"/>
    <w:rsid w:val="004974E4"/>
    <w:rsid w:val="004C6B4A"/>
    <w:rsid w:val="004F51FA"/>
    <w:rsid w:val="00507A83"/>
    <w:rsid w:val="0056793B"/>
    <w:rsid w:val="005849DE"/>
    <w:rsid w:val="00590451"/>
    <w:rsid w:val="00592963"/>
    <w:rsid w:val="005A7A4F"/>
    <w:rsid w:val="005C794B"/>
    <w:rsid w:val="006646DB"/>
    <w:rsid w:val="006728DD"/>
    <w:rsid w:val="0069710B"/>
    <w:rsid w:val="006B3BC2"/>
    <w:rsid w:val="006D2423"/>
    <w:rsid w:val="006E328C"/>
    <w:rsid w:val="006F1918"/>
    <w:rsid w:val="00720DD8"/>
    <w:rsid w:val="00784A0C"/>
    <w:rsid w:val="007D267B"/>
    <w:rsid w:val="007E0342"/>
    <w:rsid w:val="008B3978"/>
    <w:rsid w:val="008F112B"/>
    <w:rsid w:val="0091221D"/>
    <w:rsid w:val="00A40EF9"/>
    <w:rsid w:val="00A5213B"/>
    <w:rsid w:val="00A54E1A"/>
    <w:rsid w:val="00B04DF8"/>
    <w:rsid w:val="00B30AF1"/>
    <w:rsid w:val="00C03806"/>
    <w:rsid w:val="00C207AE"/>
    <w:rsid w:val="00C25CC4"/>
    <w:rsid w:val="00CA2F96"/>
    <w:rsid w:val="00CD4AD6"/>
    <w:rsid w:val="00EB75C5"/>
    <w:rsid w:val="00ED214F"/>
    <w:rsid w:val="00ED3E82"/>
    <w:rsid w:val="00F02D15"/>
    <w:rsid w:val="00F94C3E"/>
    <w:rsid w:val="00FC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B397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4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4D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3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реквизитПодпись"/>
    <w:basedOn w:val="a"/>
    <w:rsid w:val="008B397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8B397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B39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8B3978"/>
    <w:pPr>
      <w:spacing w:before="240" w:after="24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B3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50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B397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4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4D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3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реквизитПодпись"/>
    <w:basedOn w:val="a"/>
    <w:rsid w:val="008B397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8B397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B39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8B3978"/>
    <w:pPr>
      <w:spacing w:before="240" w:after="24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B3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5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Гекендорф Ирина</dc:creator>
  <cp:lastModifiedBy>Косач Алёна</cp:lastModifiedBy>
  <cp:revision>2</cp:revision>
  <cp:lastPrinted>2025-11-17T09:49:00Z</cp:lastPrinted>
  <dcterms:created xsi:type="dcterms:W3CDTF">2025-11-18T05:30:00Z</dcterms:created>
  <dcterms:modified xsi:type="dcterms:W3CDTF">2025-11-18T05:30:00Z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1538267531</vt:i4>
  </property>
  <property fmtid="{D5CDD505-2E9C-101B-9397-08002B2CF9AE}" pid="3" name="_NewReviewCycle">
    <vt:lpwstr/>
  </property>
  <property fmtid="{D5CDD505-2E9C-101B-9397-08002B2CF9AE}" pid="4" name="_EmailSubject">
    <vt:lpwstr>экспертная комиссия</vt:lpwstr>
  </property>
  <property fmtid="{D5CDD505-2E9C-101B-9397-08002B2CF9AE}" pid="5" name="_AuthorEmail">
    <vt:lpwstr>giv@atr.tomsk.gov.ru</vt:lpwstr>
  </property>
  <property fmtid="{D5CDD505-2E9C-101B-9397-08002B2CF9AE}" pid="6" name="_AuthorEmailDisplayName">
    <vt:lpwstr>Гекендорф Ирина Викторовна</vt:lpwstr>
  </property>
  <property fmtid="{D5CDD505-2E9C-101B-9397-08002B2CF9AE}" pid="7" name="_ReviewingToolsShownOnce">
    <vt:lpwstr/>
  </property>
</Properties>
</file>