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4E" w:rsidRPr="00156863" w:rsidRDefault="0014064E" w:rsidP="0014064E">
      <w:pPr>
        <w:keepNext/>
        <w:widowControl w:val="0"/>
        <w:suppressAutoHyphens/>
        <w:autoSpaceDE w:val="0"/>
        <w:jc w:val="center"/>
        <w:rPr>
          <w:b/>
          <w:i/>
          <w:iCs/>
          <w:sz w:val="28"/>
          <w:szCs w:val="28"/>
          <w:lang w:eastAsia="hi-IN" w:bidi="hi-IN"/>
        </w:rPr>
      </w:pPr>
      <w:bookmarkStart w:id="0" w:name="_GoBack"/>
      <w:bookmarkEnd w:id="0"/>
      <w:r w:rsidRPr="00156863">
        <w:rPr>
          <w:b/>
          <w:sz w:val="28"/>
          <w:szCs w:val="28"/>
          <w:lang w:eastAsia="hi-IN" w:bidi="hi-IN"/>
        </w:rPr>
        <w:t>ТОМСКАЯ ОБЛАСТЬ</w:t>
      </w:r>
    </w:p>
    <w:p w:rsidR="0014064E" w:rsidRPr="00156863" w:rsidRDefault="0014064E" w:rsidP="0014064E">
      <w:pPr>
        <w:keepNext/>
        <w:widowControl w:val="0"/>
        <w:suppressAutoHyphens/>
        <w:autoSpaceDE w:val="0"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ДУМА ТОМСКОГО РАЙОНА</w:t>
      </w:r>
    </w:p>
    <w:p w:rsidR="0014064E" w:rsidRPr="00156863" w:rsidRDefault="0014064E" w:rsidP="0014064E">
      <w:pPr>
        <w:keepNext/>
        <w:widowControl w:val="0"/>
        <w:suppressAutoHyphens/>
        <w:autoSpaceDE w:val="0"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 xml:space="preserve">РЕШЕНИЕ № 43 </w:t>
      </w:r>
    </w:p>
    <w:p w:rsidR="0014064E" w:rsidRPr="00156863" w:rsidRDefault="0014064E" w:rsidP="0014064E">
      <w:pPr>
        <w:keepNext/>
        <w:widowControl w:val="0"/>
        <w:suppressAutoHyphens/>
        <w:autoSpaceDE w:val="0"/>
        <w:jc w:val="center"/>
        <w:rPr>
          <w:b/>
          <w:i/>
          <w:iCs/>
          <w:sz w:val="28"/>
          <w:szCs w:val="28"/>
          <w:lang w:eastAsia="hi-IN" w:bidi="hi-IN"/>
        </w:rPr>
      </w:pPr>
    </w:p>
    <w:p w:rsidR="0014064E" w:rsidRPr="00156863" w:rsidRDefault="0014064E" w:rsidP="0014064E">
      <w:pPr>
        <w:keepNext/>
        <w:widowControl w:val="0"/>
        <w:suppressAutoHyphens/>
        <w:autoSpaceDE w:val="0"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г. Томск</w:t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  <w:t xml:space="preserve">        </w:t>
      </w:r>
      <w:r>
        <w:rPr>
          <w:b/>
          <w:sz w:val="28"/>
          <w:szCs w:val="28"/>
          <w:lang w:eastAsia="hi-IN" w:bidi="hi-IN"/>
        </w:rPr>
        <w:t xml:space="preserve">                </w:t>
      </w:r>
      <w:r>
        <w:rPr>
          <w:b/>
          <w:sz w:val="28"/>
          <w:szCs w:val="28"/>
          <w:u w:val="single"/>
          <w:lang w:eastAsia="hi-IN" w:bidi="hi-IN"/>
        </w:rPr>
        <w:t xml:space="preserve"> 24 марта  2026 года</w:t>
      </w:r>
    </w:p>
    <w:p w:rsidR="0014064E" w:rsidRPr="00156863" w:rsidRDefault="0014064E" w:rsidP="0014064E">
      <w:pPr>
        <w:widowControl w:val="0"/>
        <w:suppressAutoHyphens/>
        <w:autoSpaceDE w:val="0"/>
        <w:jc w:val="both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</w:t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      7</w:t>
      </w:r>
      <w:r w:rsidRPr="00156863">
        <w:rPr>
          <w:b/>
          <w:sz w:val="28"/>
          <w:szCs w:val="28"/>
          <w:lang w:eastAsia="hi-IN" w:bidi="hi-IN"/>
        </w:rPr>
        <w:t xml:space="preserve">-ое собрание </w:t>
      </w:r>
      <w:r w:rsidRPr="00156863">
        <w:rPr>
          <w:b/>
          <w:sz w:val="28"/>
          <w:szCs w:val="28"/>
          <w:lang w:val="en-US" w:eastAsia="hi-IN" w:bidi="hi-IN"/>
        </w:rPr>
        <w:t>V</w:t>
      </w:r>
      <w:r>
        <w:rPr>
          <w:b/>
          <w:sz w:val="28"/>
          <w:szCs w:val="28"/>
          <w:lang w:val="en-US" w:eastAsia="hi-IN" w:bidi="hi-IN"/>
        </w:rPr>
        <w:t>I</w:t>
      </w:r>
      <w:r>
        <w:rPr>
          <w:b/>
          <w:sz w:val="28"/>
          <w:szCs w:val="28"/>
          <w:lang w:eastAsia="hi-IN" w:bidi="hi-IN"/>
        </w:rPr>
        <w:t>I</w:t>
      </w:r>
      <w:r>
        <w:rPr>
          <w:b/>
          <w:sz w:val="28"/>
          <w:szCs w:val="28"/>
          <w:lang w:val="en-US" w:eastAsia="hi-IN" w:bidi="hi-IN"/>
        </w:rPr>
        <w:t>I</w:t>
      </w:r>
      <w:r>
        <w:rPr>
          <w:b/>
          <w:sz w:val="28"/>
          <w:szCs w:val="28"/>
          <w:lang w:eastAsia="hi-IN" w:bidi="hi-IN"/>
        </w:rPr>
        <w:t xml:space="preserve"> </w:t>
      </w:r>
      <w:r w:rsidRPr="00156863">
        <w:rPr>
          <w:b/>
          <w:sz w:val="28"/>
          <w:szCs w:val="28"/>
          <w:lang w:eastAsia="hi-IN" w:bidi="hi-IN"/>
        </w:rPr>
        <w:t>-</w:t>
      </w:r>
      <w:r>
        <w:rPr>
          <w:b/>
          <w:sz w:val="28"/>
          <w:szCs w:val="28"/>
          <w:lang w:eastAsia="hi-IN" w:bidi="hi-IN"/>
        </w:rPr>
        <w:t xml:space="preserve"> </w:t>
      </w:r>
      <w:proofErr w:type="spellStart"/>
      <w:r w:rsidRPr="00156863">
        <w:rPr>
          <w:b/>
          <w:sz w:val="28"/>
          <w:szCs w:val="28"/>
          <w:lang w:eastAsia="hi-IN" w:bidi="hi-IN"/>
        </w:rPr>
        <w:t>го</w:t>
      </w:r>
      <w:proofErr w:type="spellEnd"/>
      <w:r w:rsidRPr="00156863">
        <w:rPr>
          <w:b/>
          <w:sz w:val="28"/>
          <w:szCs w:val="28"/>
          <w:lang w:eastAsia="hi-IN" w:bidi="hi-IN"/>
        </w:rPr>
        <w:t xml:space="preserve"> созыва</w:t>
      </w:r>
    </w:p>
    <w:p w:rsid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67F" w:rsidRDefault="00F4507D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67F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BA767F">
        <w:rPr>
          <w:rFonts w:ascii="Times New Roman" w:hAnsi="Times New Roman" w:cs="Times New Roman"/>
          <w:sz w:val="24"/>
          <w:szCs w:val="24"/>
        </w:rPr>
        <w:t xml:space="preserve">отчета </w:t>
      </w:r>
    </w:p>
    <w:p w:rsidR="00BA767F" w:rsidRP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A7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результатах деятельности </w:t>
      </w:r>
    </w:p>
    <w:p w:rsid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6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 Думы Томского района</w:t>
      </w:r>
    </w:p>
    <w:p w:rsidR="00BA767F" w:rsidRP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67F">
        <w:rPr>
          <w:rFonts w:ascii="Times New Roman" w:eastAsia="Times New Roman" w:hAnsi="Times New Roman" w:cs="Times New Roman"/>
          <w:color w:val="000000"/>
          <w:sz w:val="24"/>
          <w:szCs w:val="24"/>
        </w:rPr>
        <w:t>за 2025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A7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D4371" w:rsidRPr="00BA767F" w:rsidRDefault="001D4371" w:rsidP="00BA767F">
      <w:pPr>
        <w:tabs>
          <w:tab w:val="left" w:pos="0"/>
        </w:tabs>
        <w:ind w:right="2976"/>
      </w:pPr>
    </w:p>
    <w:p w:rsidR="00F4507D" w:rsidRPr="00F4507D" w:rsidRDefault="00F4507D" w:rsidP="00F4507D">
      <w:pPr>
        <w:tabs>
          <w:tab w:val="left" w:pos="0"/>
        </w:tabs>
      </w:pPr>
    </w:p>
    <w:p w:rsidR="00F4507D" w:rsidRPr="001D4371" w:rsidRDefault="00F4507D" w:rsidP="001D437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507D">
        <w:rPr>
          <w:rFonts w:ascii="Times New Roman" w:hAnsi="Times New Roman" w:cs="Times New Roman"/>
          <w:bCs/>
          <w:sz w:val="24"/>
          <w:szCs w:val="24"/>
        </w:rPr>
        <w:tab/>
      </w:r>
      <w:r w:rsidRPr="00F4507D">
        <w:rPr>
          <w:rFonts w:ascii="Times New Roman" w:hAnsi="Times New Roman" w:cs="Times New Roman"/>
          <w:sz w:val="24"/>
          <w:szCs w:val="24"/>
        </w:rPr>
        <w:t xml:space="preserve">В </w:t>
      </w:r>
      <w:r w:rsidR="00546E96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546E96" w:rsidRPr="00546E96">
        <w:rPr>
          <w:rFonts w:ascii="Times New Roman" w:hAnsi="Times New Roman" w:cs="Times New Roman"/>
          <w:sz w:val="24"/>
          <w:szCs w:val="24"/>
        </w:rPr>
        <w:t>с</w:t>
      </w:r>
      <w:r w:rsidR="00546E96" w:rsidRPr="00546E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46E96" w:rsidRPr="00546E96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</w:t>
      </w:r>
      <w:r w:rsidR="00C26555">
        <w:rPr>
          <w:rFonts w:ascii="Times New Roman" w:hAnsi="Times New Roman" w:cs="Times New Roman"/>
          <w:sz w:val="24"/>
          <w:szCs w:val="24"/>
        </w:rPr>
        <w:t xml:space="preserve">, </w:t>
      </w:r>
      <w:r w:rsidRPr="00F4507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F4507D">
        <w:rPr>
          <w:rFonts w:ascii="Times New Roman" w:hAnsi="Times New Roman" w:cs="Times New Roman"/>
          <w:bCs/>
          <w:sz w:val="24"/>
          <w:szCs w:val="24"/>
        </w:rPr>
        <w:t>Регламентом Дум</w:t>
      </w:r>
      <w:r w:rsidR="00546E96">
        <w:rPr>
          <w:rFonts w:ascii="Times New Roman" w:hAnsi="Times New Roman" w:cs="Times New Roman"/>
          <w:bCs/>
          <w:sz w:val="24"/>
          <w:szCs w:val="24"/>
        </w:rPr>
        <w:t>ы Томского района, принятого</w:t>
      </w:r>
      <w:r w:rsidRPr="00F4507D">
        <w:rPr>
          <w:rFonts w:ascii="Times New Roman" w:hAnsi="Times New Roman" w:cs="Times New Roman"/>
          <w:bCs/>
          <w:sz w:val="24"/>
          <w:szCs w:val="24"/>
        </w:rPr>
        <w:t xml:space="preserve"> решением Думы Томского района от 24.09.2009 № 33 «О принятии Ре</w:t>
      </w:r>
      <w:r w:rsidR="001D4371">
        <w:rPr>
          <w:rFonts w:ascii="Times New Roman" w:hAnsi="Times New Roman" w:cs="Times New Roman"/>
          <w:bCs/>
          <w:sz w:val="24"/>
          <w:szCs w:val="24"/>
        </w:rPr>
        <w:t xml:space="preserve">гламента Думы Томского района»; </w:t>
      </w:r>
      <w:r w:rsidRPr="00F4507D">
        <w:rPr>
          <w:rFonts w:ascii="Times New Roman" w:hAnsi="Times New Roman" w:cs="Times New Roman"/>
          <w:bCs/>
          <w:sz w:val="24"/>
          <w:szCs w:val="24"/>
        </w:rPr>
        <w:t xml:space="preserve">Уставом муниципального образования </w:t>
      </w:r>
      <w:r w:rsidRPr="00F4507D">
        <w:rPr>
          <w:rFonts w:ascii="Times New Roman" w:eastAsia="Calibri" w:hAnsi="Times New Roman" w:cs="Times New Roman"/>
          <w:sz w:val="24"/>
          <w:szCs w:val="24"/>
          <w:lang w:eastAsia="en-US"/>
        </w:rPr>
        <w:t>Томский муниципальный район Томской области</w:t>
      </w:r>
      <w:r w:rsidRPr="00F450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4507D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Томского района от 29.09.2011 № 82 «О принятии Устава </w:t>
      </w:r>
      <w:r w:rsidRPr="00F4507D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F4507D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 Томский муниципальный район Томской области»</w:t>
      </w:r>
      <w:r w:rsidR="001D4371">
        <w:rPr>
          <w:rFonts w:ascii="Times New Roman" w:hAnsi="Times New Roman" w:cs="Times New Roman"/>
          <w:bCs/>
          <w:sz w:val="24"/>
          <w:szCs w:val="24"/>
        </w:rPr>
        <w:t>,</w:t>
      </w:r>
    </w:p>
    <w:p w:rsidR="00F4507D" w:rsidRPr="00F4507D" w:rsidRDefault="00F4507D" w:rsidP="00F4507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07D" w:rsidRDefault="00F4507D" w:rsidP="00F4507D">
      <w:pPr>
        <w:jc w:val="both"/>
        <w:rPr>
          <w:b/>
        </w:rPr>
      </w:pPr>
      <w:r w:rsidRPr="00F4507D">
        <w:rPr>
          <w:b/>
        </w:rPr>
        <w:tab/>
      </w:r>
      <w:r w:rsidRPr="00F4507D">
        <w:rPr>
          <w:b/>
        </w:rPr>
        <w:tab/>
      </w:r>
      <w:r w:rsidRPr="00F4507D">
        <w:rPr>
          <w:b/>
        </w:rPr>
        <w:tab/>
      </w:r>
      <w:r w:rsidRPr="00F4507D">
        <w:rPr>
          <w:b/>
        </w:rPr>
        <w:tab/>
        <w:t>Дума Томского района решила:</w:t>
      </w:r>
    </w:p>
    <w:p w:rsidR="00BA767F" w:rsidRPr="00F4507D" w:rsidRDefault="00BA767F" w:rsidP="00F4507D">
      <w:pPr>
        <w:jc w:val="both"/>
        <w:rPr>
          <w:b/>
        </w:rPr>
      </w:pPr>
    </w:p>
    <w:p w:rsidR="00F4507D" w:rsidRPr="00F4507D" w:rsidRDefault="00F4507D" w:rsidP="00BA767F">
      <w:pPr>
        <w:pStyle w:val="a4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</w:pPr>
      <w:r w:rsidRPr="00F4507D">
        <w:t xml:space="preserve">Утвердить </w:t>
      </w:r>
      <w:r w:rsidR="00BA767F">
        <w:t xml:space="preserve">отчет «О результатах деятельности председателя Думы Томского района», </w:t>
      </w:r>
      <w:r w:rsidRPr="00F4507D">
        <w:t>согласно приложению.</w:t>
      </w:r>
    </w:p>
    <w:p w:rsidR="00F4507D" w:rsidRPr="00F4507D" w:rsidRDefault="00F4507D" w:rsidP="00F4507D">
      <w:pPr>
        <w:tabs>
          <w:tab w:val="left" w:pos="0"/>
        </w:tabs>
        <w:jc w:val="both"/>
      </w:pPr>
      <w:r w:rsidRPr="00F4507D">
        <w:tab/>
        <w:t xml:space="preserve">2. </w:t>
      </w:r>
      <w:proofErr w:type="gramStart"/>
      <w:r w:rsidRPr="00F4507D">
        <w:t xml:space="preserve">Разместить </w:t>
      </w:r>
      <w:r w:rsidR="00BA767F">
        <w:t>отчет</w:t>
      </w:r>
      <w:proofErr w:type="gramEnd"/>
      <w:r w:rsidR="00BA767F">
        <w:t xml:space="preserve"> «О результатах деятельности председателя Думы Томского района» </w:t>
      </w:r>
      <w:r w:rsidRPr="00F4507D">
        <w:t xml:space="preserve">на официальном сайте Администрации Томского района, в разделе «Представительный орган» по адресу: </w:t>
      </w:r>
      <w:hyperlink r:id="rId6" w:history="1">
        <w:r w:rsidRPr="00F4507D">
          <w:rPr>
            <w:rStyle w:val="a3"/>
          </w:rPr>
          <w:t>https://tradmin.gosuslugi.ru/</w:t>
        </w:r>
      </w:hyperlink>
      <w:r w:rsidRPr="00F4507D">
        <w:t xml:space="preserve"> в информационно-телекоммуникационной сети «Интернет».</w:t>
      </w:r>
    </w:p>
    <w:p w:rsidR="00F4507D" w:rsidRPr="00F4507D" w:rsidRDefault="00BA767F" w:rsidP="00F4507D">
      <w:pPr>
        <w:tabs>
          <w:tab w:val="left" w:pos="0"/>
        </w:tabs>
        <w:jc w:val="both"/>
      </w:pPr>
      <w:r>
        <w:tab/>
        <w:t>3</w:t>
      </w:r>
      <w:r w:rsidR="00F4507D" w:rsidRPr="00F4507D">
        <w:t>.  Настоящее решение вступает в силу с момента принятия.</w:t>
      </w:r>
    </w:p>
    <w:p w:rsidR="00F4507D" w:rsidRPr="00F4507D" w:rsidRDefault="00BA767F" w:rsidP="00F4507D">
      <w:pPr>
        <w:tabs>
          <w:tab w:val="left" w:pos="0"/>
        </w:tabs>
        <w:jc w:val="both"/>
      </w:pPr>
      <w:r>
        <w:tab/>
        <w:t>4</w:t>
      </w:r>
      <w:r w:rsidR="00F4507D" w:rsidRPr="00F4507D">
        <w:t>.  Контроль по исполнению настоящего решения оставляю за собой.</w:t>
      </w:r>
    </w:p>
    <w:p w:rsidR="00F4507D" w:rsidRPr="00F4507D" w:rsidRDefault="00F4507D" w:rsidP="00F4507D">
      <w:pPr>
        <w:tabs>
          <w:tab w:val="left" w:pos="0"/>
        </w:tabs>
        <w:jc w:val="both"/>
      </w:pPr>
    </w:p>
    <w:p w:rsidR="00F4507D" w:rsidRPr="00F4507D" w:rsidRDefault="00F4507D" w:rsidP="00F4507D">
      <w:pPr>
        <w:tabs>
          <w:tab w:val="left" w:pos="0"/>
        </w:tabs>
        <w:jc w:val="both"/>
      </w:pPr>
    </w:p>
    <w:p w:rsidR="00BA767F" w:rsidRDefault="00BA767F" w:rsidP="001D4371">
      <w:pPr>
        <w:pStyle w:val="6"/>
        <w:ind w:firstLine="0"/>
        <w:rPr>
          <w:i w:val="0"/>
          <w:szCs w:val="24"/>
        </w:rPr>
      </w:pPr>
    </w:p>
    <w:p w:rsidR="00F4507D" w:rsidRPr="001D4371" w:rsidRDefault="00F4507D" w:rsidP="001D4371">
      <w:pPr>
        <w:pStyle w:val="6"/>
        <w:ind w:firstLine="0"/>
        <w:rPr>
          <w:b/>
          <w:i w:val="0"/>
          <w:szCs w:val="24"/>
        </w:rPr>
      </w:pPr>
      <w:r w:rsidRPr="00F4507D">
        <w:rPr>
          <w:i w:val="0"/>
          <w:szCs w:val="24"/>
        </w:rPr>
        <w:t>Председатель Думы</w:t>
      </w:r>
      <w:r w:rsidR="001D4371">
        <w:rPr>
          <w:i w:val="0"/>
          <w:szCs w:val="24"/>
        </w:rPr>
        <w:t xml:space="preserve"> </w:t>
      </w:r>
      <w:r w:rsidR="001D4371" w:rsidRPr="001D4371">
        <w:rPr>
          <w:i w:val="0"/>
          <w:szCs w:val="24"/>
        </w:rPr>
        <w:t xml:space="preserve">Томского района </w:t>
      </w:r>
      <w:r w:rsidR="001D4371" w:rsidRPr="001D4371">
        <w:rPr>
          <w:i w:val="0"/>
          <w:szCs w:val="24"/>
        </w:rPr>
        <w:tab/>
      </w:r>
      <w:r w:rsidR="001D4371" w:rsidRPr="001D4371">
        <w:rPr>
          <w:i w:val="0"/>
          <w:szCs w:val="24"/>
        </w:rPr>
        <w:tab/>
      </w:r>
      <w:r w:rsidR="001D4371" w:rsidRPr="001D4371">
        <w:rPr>
          <w:i w:val="0"/>
          <w:szCs w:val="24"/>
        </w:rPr>
        <w:tab/>
      </w:r>
      <w:r w:rsidR="001D4371" w:rsidRPr="001D4371">
        <w:rPr>
          <w:i w:val="0"/>
          <w:szCs w:val="24"/>
        </w:rPr>
        <w:tab/>
      </w:r>
      <w:r w:rsidR="001D4371" w:rsidRPr="001D4371">
        <w:rPr>
          <w:i w:val="0"/>
          <w:szCs w:val="24"/>
        </w:rPr>
        <w:tab/>
      </w:r>
      <w:r w:rsidR="001D4371" w:rsidRPr="001D4371">
        <w:rPr>
          <w:i w:val="0"/>
          <w:szCs w:val="24"/>
        </w:rPr>
        <w:tab/>
      </w:r>
      <w:r w:rsidR="001D4371">
        <w:rPr>
          <w:i w:val="0"/>
          <w:szCs w:val="24"/>
        </w:rPr>
        <w:t xml:space="preserve">  </w:t>
      </w:r>
      <w:r w:rsidR="001D4371" w:rsidRPr="001D4371">
        <w:rPr>
          <w:i w:val="0"/>
          <w:szCs w:val="24"/>
        </w:rPr>
        <w:t>Фё</w:t>
      </w:r>
      <w:r w:rsidRPr="001D4371">
        <w:rPr>
          <w:i w:val="0"/>
          <w:szCs w:val="24"/>
        </w:rPr>
        <w:t>доров В.А.</w:t>
      </w: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F450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</w:t>
      </w: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4507D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1D4371" w:rsidRDefault="00F4507D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</w:t>
      </w:r>
    </w:p>
    <w:p w:rsidR="001D4371" w:rsidRDefault="001D4371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1D4371" w:rsidRDefault="001D4371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1D4371" w:rsidRDefault="001D4371" w:rsidP="001D4371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1D4371" w:rsidRDefault="001D4371" w:rsidP="00F4507D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BE5BAC" w:rsidRDefault="00BE5BAC" w:rsidP="0014064E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14064E" w:rsidRDefault="00F4507D" w:rsidP="0014064E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                  </w:t>
      </w:r>
      <w:r w:rsidR="004A0EAD">
        <w:rPr>
          <w:rFonts w:ascii="Times New Roman" w:hAnsi="Times New Roman" w:cs="Times New Roman"/>
          <w:sz w:val="20"/>
        </w:rPr>
        <w:t xml:space="preserve">                            </w:t>
      </w:r>
      <w:r w:rsidR="0014064E">
        <w:rPr>
          <w:rFonts w:ascii="Times New Roman" w:hAnsi="Times New Roman" w:cs="Times New Roman"/>
          <w:sz w:val="20"/>
        </w:rPr>
        <w:t>Приложение к решению</w:t>
      </w:r>
    </w:p>
    <w:p w:rsidR="00F4507D" w:rsidRPr="00F4507D" w:rsidRDefault="0014064E" w:rsidP="0014064E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</w:t>
      </w:r>
      <w:r w:rsidR="00F4507D" w:rsidRPr="00F4507D">
        <w:rPr>
          <w:rFonts w:ascii="Times New Roman" w:hAnsi="Times New Roman" w:cs="Times New Roman"/>
          <w:sz w:val="20"/>
        </w:rPr>
        <w:t>Думы Томского района</w:t>
      </w:r>
    </w:p>
    <w:p w:rsidR="00F4507D" w:rsidRPr="00F4507D" w:rsidRDefault="00F4507D" w:rsidP="0014064E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</w:t>
      </w:r>
      <w:r w:rsidR="004A0EAD">
        <w:rPr>
          <w:rFonts w:ascii="Times New Roman" w:hAnsi="Times New Roman" w:cs="Times New Roman"/>
          <w:sz w:val="20"/>
        </w:rPr>
        <w:t xml:space="preserve">  </w:t>
      </w:r>
      <w:r w:rsidR="0014064E">
        <w:rPr>
          <w:rFonts w:ascii="Times New Roman" w:hAnsi="Times New Roman" w:cs="Times New Roman"/>
          <w:sz w:val="20"/>
        </w:rPr>
        <w:t>о</w:t>
      </w:r>
      <w:r>
        <w:rPr>
          <w:rFonts w:ascii="Times New Roman" w:hAnsi="Times New Roman" w:cs="Times New Roman"/>
          <w:sz w:val="20"/>
        </w:rPr>
        <w:t>т</w:t>
      </w:r>
      <w:r w:rsidR="0014064E">
        <w:rPr>
          <w:rFonts w:ascii="Times New Roman" w:hAnsi="Times New Roman" w:cs="Times New Roman"/>
          <w:sz w:val="20"/>
        </w:rPr>
        <w:t>24.03.</w:t>
      </w:r>
      <w:r>
        <w:rPr>
          <w:rFonts w:ascii="Times New Roman" w:hAnsi="Times New Roman" w:cs="Times New Roman"/>
          <w:sz w:val="20"/>
        </w:rPr>
        <w:t>2026 года №</w:t>
      </w:r>
      <w:r w:rsidR="0014064E">
        <w:rPr>
          <w:rFonts w:ascii="Times New Roman" w:hAnsi="Times New Roman" w:cs="Times New Roman"/>
          <w:sz w:val="20"/>
        </w:rPr>
        <w:t>43</w:t>
      </w:r>
      <w:r w:rsidR="004A0EAD">
        <w:rPr>
          <w:rFonts w:ascii="Times New Roman" w:hAnsi="Times New Roman" w:cs="Times New Roman"/>
          <w:sz w:val="20"/>
        </w:rPr>
        <w:t xml:space="preserve"> </w:t>
      </w:r>
    </w:p>
    <w:p w:rsidR="00F4507D" w:rsidRPr="00F4507D" w:rsidRDefault="00F4507D" w:rsidP="00F4507D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534D3" w:rsidRDefault="00B534D3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P29"/>
      <w:bookmarkEnd w:id="1"/>
    </w:p>
    <w:p w:rsidR="00B534D3" w:rsidRDefault="00B534D3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767F" w:rsidRP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6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ОТЧЕТ </w:t>
      </w:r>
    </w:p>
    <w:p w:rsidR="00BA767F" w:rsidRP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6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результатах деятельности председателя Думы Томского района за 2025 год </w:t>
      </w:r>
    </w:p>
    <w:p w:rsidR="00BA767F" w:rsidRPr="00BA767F" w:rsidRDefault="00BA767F" w:rsidP="00BA767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67F" w:rsidRPr="00BA767F" w:rsidRDefault="00BA767F" w:rsidP="00D7719F">
      <w:pPr>
        <w:pStyle w:val="a6"/>
        <w:ind w:firstLine="709"/>
        <w:jc w:val="both"/>
      </w:pPr>
      <w:proofErr w:type="gramStart"/>
      <w:r w:rsidRPr="00BA767F">
        <w:t xml:space="preserve">В соответствии с </w:t>
      </w:r>
      <w:r>
        <w:t>Федеральным законом</w:t>
      </w:r>
      <w:r w:rsidRPr="00BA767F">
        <w:t xml:space="preserve"> от 06.10.2003 №131-ФЗ «Об общих принципах организации местного самоуправления в Российской Федерации» и</w:t>
      </w:r>
      <w:r>
        <w:t xml:space="preserve"> </w:t>
      </w:r>
      <w:r w:rsidRPr="00F4507D">
        <w:rPr>
          <w:bCs/>
        </w:rPr>
        <w:t xml:space="preserve">Уставом муниципального образования </w:t>
      </w:r>
      <w:r w:rsidRPr="00F4507D">
        <w:rPr>
          <w:rFonts w:eastAsia="Calibri"/>
          <w:lang w:eastAsia="en-US"/>
        </w:rPr>
        <w:t>Томский муниципальный район Томской области</w:t>
      </w:r>
      <w:r w:rsidRPr="00F4507D">
        <w:rPr>
          <w:bCs/>
        </w:rPr>
        <w:t xml:space="preserve">, </w:t>
      </w:r>
      <w:r w:rsidRPr="00F4507D">
        <w:t xml:space="preserve">утвержденного решением Думы Томского района от 29.09.2011 № 82 «О принятии Устава </w:t>
      </w:r>
      <w:r w:rsidRPr="00F4507D">
        <w:rPr>
          <w:iCs/>
        </w:rPr>
        <w:t xml:space="preserve">муниципального </w:t>
      </w:r>
      <w:r w:rsidRPr="00F4507D">
        <w:rPr>
          <w:rFonts w:eastAsia="Calibri"/>
          <w:lang w:eastAsia="en-US"/>
        </w:rPr>
        <w:t>образования Томский муниципальный район Томской области»</w:t>
      </w:r>
      <w:r>
        <w:t xml:space="preserve">, представительный орган в лице председателя Думы Томского района </w:t>
      </w:r>
      <w:r w:rsidRPr="00BA767F">
        <w:t xml:space="preserve">представляет ежегодный отчет о </w:t>
      </w:r>
      <w:r w:rsidR="00D7719F">
        <w:t>результатах деятельности за 2025</w:t>
      </w:r>
      <w:proofErr w:type="gramEnd"/>
      <w:r w:rsidRPr="00BA767F">
        <w:t xml:space="preserve"> год.</w:t>
      </w:r>
    </w:p>
    <w:p w:rsidR="00A06900" w:rsidRDefault="00A06900" w:rsidP="00BA767F">
      <w:pPr>
        <w:pStyle w:val="a6"/>
        <w:ind w:firstLine="709"/>
        <w:jc w:val="both"/>
      </w:pPr>
      <w:r>
        <w:t xml:space="preserve">В соответствии с решением Территориальной избирательной комиссии Томского района от 16.09.2025 № 69/280 «Об установлении общих </w:t>
      </w:r>
      <w:proofErr w:type="gramStart"/>
      <w:r>
        <w:t>результатов выборов депутатов Думы Томского района восьмого</w:t>
      </w:r>
      <w:proofErr w:type="gramEnd"/>
      <w:r>
        <w:t xml:space="preserve"> созыва», </w:t>
      </w:r>
      <w:r w:rsidR="00D7719F">
        <w:t xml:space="preserve">Дума Томского района </w:t>
      </w:r>
      <w:r>
        <w:t xml:space="preserve">сформирована в составе 19 депутатов восьмого созыва </w:t>
      </w:r>
      <w:r w:rsidRPr="00A06900">
        <w:t>по 19 одномандатным избирательным окру</w:t>
      </w:r>
      <w:r>
        <w:t>гам.</w:t>
      </w:r>
    </w:p>
    <w:p w:rsidR="00A06900" w:rsidRDefault="00A06900" w:rsidP="00BA767F">
      <w:pPr>
        <w:pStyle w:val="a6"/>
        <w:ind w:firstLine="709"/>
        <w:jc w:val="both"/>
      </w:pPr>
      <w:r>
        <w:t>Решением Думы Томского от 25.09.2025 № 3, председателем Думы Томского района избран депутат Фёдоров В.А.</w:t>
      </w:r>
    </w:p>
    <w:p w:rsidR="00A06900" w:rsidRDefault="00A06900" w:rsidP="00A06900">
      <w:pPr>
        <w:pStyle w:val="a6"/>
        <w:ind w:firstLine="709"/>
        <w:jc w:val="both"/>
      </w:pPr>
      <w:r>
        <w:t xml:space="preserve">Решением Думы Томского от 25.09.2025 № 4, заместителем председателя Думы Томского района избран депутат </w:t>
      </w:r>
      <w:proofErr w:type="spellStart"/>
      <w:r>
        <w:t>Устиненко</w:t>
      </w:r>
      <w:proofErr w:type="spellEnd"/>
      <w:r>
        <w:t xml:space="preserve"> Р.А.</w:t>
      </w:r>
    </w:p>
    <w:p w:rsidR="00A06900" w:rsidRDefault="00A06900" w:rsidP="00BA767F">
      <w:pPr>
        <w:pStyle w:val="a6"/>
        <w:ind w:firstLine="709"/>
        <w:jc w:val="both"/>
      </w:pPr>
      <w:r>
        <w:t>Решением Думы Томского от 25.09.2025 № 5, сформированы три комитета Думы Томского района: Бюджетно-финансовый (численный состав в лице 7 депутатов); Контрольно-правовой (численный состав в лице 6 депутатов); Социально-экономический (численный состав в лице 6</w:t>
      </w:r>
      <w:r w:rsidR="00EC04F1">
        <w:t xml:space="preserve"> депутатов).</w:t>
      </w:r>
    </w:p>
    <w:p w:rsidR="00EC04F1" w:rsidRDefault="00EC04F1" w:rsidP="00BA767F">
      <w:pPr>
        <w:pStyle w:val="a6"/>
        <w:ind w:firstLine="709"/>
        <w:jc w:val="both"/>
      </w:pPr>
      <w:r>
        <w:t>Решением Думы Томского от 25.09.2025 № 7, председателями комитетов Думы Томского района избраны:</w:t>
      </w:r>
    </w:p>
    <w:p w:rsidR="00EC04F1" w:rsidRDefault="00EC04F1" w:rsidP="00BA767F">
      <w:pPr>
        <w:pStyle w:val="a6"/>
        <w:ind w:firstLine="709"/>
        <w:jc w:val="both"/>
      </w:pPr>
      <w:r>
        <w:t>*Бюджетно-финансовый – депутат Филимоненко Н.А.;</w:t>
      </w:r>
    </w:p>
    <w:p w:rsidR="00EC04F1" w:rsidRDefault="00EC04F1" w:rsidP="00BA767F">
      <w:pPr>
        <w:pStyle w:val="a6"/>
        <w:ind w:firstLine="709"/>
        <w:jc w:val="both"/>
      </w:pPr>
      <w:r>
        <w:t xml:space="preserve">*Контрольно-правовой – депутат </w:t>
      </w:r>
      <w:proofErr w:type="spellStart"/>
      <w:r>
        <w:t>Кудерко</w:t>
      </w:r>
      <w:proofErr w:type="spellEnd"/>
      <w:r>
        <w:t xml:space="preserve"> Д.Н.;</w:t>
      </w:r>
    </w:p>
    <w:p w:rsidR="00BA767F" w:rsidRPr="00BA767F" w:rsidRDefault="00EC04F1" w:rsidP="00EC04F1">
      <w:pPr>
        <w:pStyle w:val="a6"/>
        <w:ind w:firstLine="709"/>
        <w:jc w:val="both"/>
      </w:pPr>
      <w:r>
        <w:t xml:space="preserve">*Социально-экономический – депутат </w:t>
      </w:r>
      <w:proofErr w:type="spellStart"/>
      <w:r>
        <w:t>Сейвальд</w:t>
      </w:r>
      <w:proofErr w:type="spellEnd"/>
      <w:r>
        <w:t xml:space="preserve"> К.В. </w:t>
      </w:r>
    </w:p>
    <w:p w:rsidR="00BA767F" w:rsidRPr="00BA767F" w:rsidRDefault="00EC04F1" w:rsidP="00BA767F">
      <w:pPr>
        <w:pStyle w:val="a6"/>
        <w:ind w:firstLine="709"/>
        <w:jc w:val="both"/>
      </w:pPr>
      <w:r>
        <w:t>Основная деятельность в 2025</w:t>
      </w:r>
      <w:r w:rsidR="00BA767F" w:rsidRPr="00BA767F">
        <w:t xml:space="preserve"> году велась по следующим направлениям:</w:t>
      </w:r>
    </w:p>
    <w:p w:rsidR="00BA767F" w:rsidRPr="00BA767F" w:rsidRDefault="00BA767F" w:rsidP="00EC04F1">
      <w:pPr>
        <w:pStyle w:val="a6"/>
        <w:numPr>
          <w:ilvl w:val="0"/>
          <w:numId w:val="2"/>
        </w:numPr>
        <w:ind w:left="0" w:firstLine="709"/>
        <w:jc w:val="both"/>
      </w:pPr>
      <w:r w:rsidRPr="00BA767F">
        <w:t xml:space="preserve">Организация деятельности Думы </w:t>
      </w:r>
      <w:r w:rsidR="00EC04F1">
        <w:t>Томского района</w:t>
      </w:r>
      <w:r w:rsidRPr="00BA767F">
        <w:t>:</w:t>
      </w:r>
    </w:p>
    <w:p w:rsidR="00BA767F" w:rsidRPr="00BA767F" w:rsidRDefault="00BA767F" w:rsidP="00BA767F">
      <w:pPr>
        <w:pStyle w:val="a6"/>
        <w:numPr>
          <w:ilvl w:val="0"/>
          <w:numId w:val="3"/>
        </w:numPr>
        <w:ind w:left="0" w:firstLine="709"/>
        <w:jc w:val="both"/>
      </w:pPr>
      <w:r w:rsidRPr="00BA767F">
        <w:t>нормотворческая деятельность, совершенствование муниципальных правовых актов, работа с распорядительными документами;</w:t>
      </w:r>
    </w:p>
    <w:p w:rsidR="00BA767F" w:rsidRPr="00BA767F" w:rsidRDefault="00BA767F" w:rsidP="00BA767F">
      <w:pPr>
        <w:pStyle w:val="a6"/>
        <w:numPr>
          <w:ilvl w:val="0"/>
          <w:numId w:val="3"/>
        </w:numPr>
        <w:ind w:left="0" w:firstLine="709"/>
        <w:jc w:val="both"/>
      </w:pPr>
      <w:r w:rsidRPr="00BA767F">
        <w:t>контрольные полномочия по решению вопросов местного значения.</w:t>
      </w:r>
    </w:p>
    <w:p w:rsidR="00747D18" w:rsidRPr="00BA767F" w:rsidRDefault="00BA767F" w:rsidP="00747D18">
      <w:pPr>
        <w:pStyle w:val="a6"/>
        <w:numPr>
          <w:ilvl w:val="0"/>
          <w:numId w:val="2"/>
        </w:numPr>
        <w:ind w:left="0" w:firstLine="709"/>
        <w:jc w:val="both"/>
      </w:pPr>
      <w:proofErr w:type="gramStart"/>
      <w:r w:rsidRPr="00BA767F">
        <w:t xml:space="preserve">Обеспечение взаимодействия с территориальными структурами федеральных органов власти, органов государственной власти </w:t>
      </w:r>
      <w:r w:rsidR="00EC04F1">
        <w:t>Томской</w:t>
      </w:r>
      <w:r w:rsidRPr="00BA767F">
        <w:t xml:space="preserve"> области, </w:t>
      </w:r>
      <w:r w:rsidR="00747D18">
        <w:t xml:space="preserve">Законодательной думой Томской области, </w:t>
      </w:r>
      <w:r w:rsidRPr="00BA767F">
        <w:t xml:space="preserve">Администрацией </w:t>
      </w:r>
      <w:r w:rsidR="00EC04F1">
        <w:t>Томского района</w:t>
      </w:r>
      <w:r w:rsidRPr="00BA767F">
        <w:t xml:space="preserve"> (</w:t>
      </w:r>
      <w:r w:rsidR="00EC04F1">
        <w:t>Главой Томского района</w:t>
      </w:r>
      <w:r w:rsidRPr="00BA767F">
        <w:t>),</w:t>
      </w:r>
      <w:r w:rsidR="00747D18">
        <w:t xml:space="preserve"> С</w:t>
      </w:r>
      <w:r w:rsidRPr="00BA767F">
        <w:t xml:space="preserve">четной палатой </w:t>
      </w:r>
      <w:r w:rsidR="00747D18" w:rsidRPr="00F4507D">
        <w:rPr>
          <w:bCs/>
        </w:rPr>
        <w:t xml:space="preserve">муниципального образования </w:t>
      </w:r>
      <w:r w:rsidR="00747D18" w:rsidRPr="00F4507D">
        <w:rPr>
          <w:rFonts w:eastAsia="Calibri"/>
          <w:lang w:eastAsia="en-US"/>
        </w:rPr>
        <w:t>Томский муниципальный район Томской области</w:t>
      </w:r>
      <w:r w:rsidRPr="00BA767F">
        <w:t>,</w:t>
      </w:r>
      <w:r w:rsidR="00747D18">
        <w:t xml:space="preserve"> органами местного самоуправления, входящих в состав </w:t>
      </w:r>
      <w:r w:rsidR="00747D18" w:rsidRPr="00F4507D">
        <w:rPr>
          <w:bCs/>
        </w:rPr>
        <w:t xml:space="preserve">муниципального образования </w:t>
      </w:r>
      <w:r w:rsidR="00747D18" w:rsidRPr="00F4507D">
        <w:rPr>
          <w:rFonts w:eastAsia="Calibri"/>
          <w:lang w:eastAsia="en-US"/>
        </w:rPr>
        <w:t>Томский муниципальный район Томской области</w:t>
      </w:r>
      <w:r w:rsidR="00747D18">
        <w:rPr>
          <w:rFonts w:eastAsia="Calibri"/>
          <w:lang w:eastAsia="en-US"/>
        </w:rPr>
        <w:t xml:space="preserve">, судебными, контрольно-надзорными органами (прокуратура Томского района, иные), правоохранительными органами.  </w:t>
      </w:r>
      <w:r w:rsidRPr="00BA767F">
        <w:t xml:space="preserve"> </w:t>
      </w:r>
      <w:proofErr w:type="gramEnd"/>
    </w:p>
    <w:p w:rsidR="00747D18" w:rsidRDefault="00BA767F" w:rsidP="00BA767F">
      <w:pPr>
        <w:pStyle w:val="a6"/>
        <w:numPr>
          <w:ilvl w:val="0"/>
          <w:numId w:val="2"/>
        </w:numPr>
        <w:ind w:left="0" w:firstLine="709"/>
        <w:jc w:val="both"/>
      </w:pPr>
      <w:r w:rsidRPr="00BA767F">
        <w:t xml:space="preserve">Работа с обращениями </w:t>
      </w:r>
      <w:r w:rsidR="00747D18">
        <w:t xml:space="preserve">граждан. </w:t>
      </w:r>
    </w:p>
    <w:p w:rsidR="00C33784" w:rsidRPr="00C33784" w:rsidRDefault="00BA767F" w:rsidP="00C33784">
      <w:pPr>
        <w:pStyle w:val="a6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BA767F">
        <w:t xml:space="preserve">Информирование населения о деятельности председателя </w:t>
      </w:r>
      <w:r w:rsidR="00747D18">
        <w:t xml:space="preserve">Думы Томского района. </w:t>
      </w:r>
    </w:p>
    <w:p w:rsidR="00C33784" w:rsidRPr="00C33784" w:rsidRDefault="00C33784" w:rsidP="00C33784">
      <w:pPr>
        <w:pStyle w:val="a6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</w:p>
    <w:p w:rsidR="001831D1" w:rsidRDefault="00747D18" w:rsidP="00B534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D1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рганизация деятельности Думы Томского района </w:t>
      </w:r>
    </w:p>
    <w:p w:rsidR="00B534D3" w:rsidRPr="00B534D3" w:rsidRDefault="00747D18" w:rsidP="00B534D3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4D3">
        <w:rPr>
          <w:rFonts w:ascii="Times New Roman" w:eastAsia="Times New Roman" w:hAnsi="Times New Roman" w:cs="Times New Roman"/>
          <w:sz w:val="24"/>
          <w:szCs w:val="24"/>
        </w:rPr>
        <w:t xml:space="preserve">В 2025 году организовано </w:t>
      </w:r>
      <w:r w:rsidR="001A613E" w:rsidRPr="00B534D3">
        <w:rPr>
          <w:rFonts w:ascii="Times New Roman" w:eastAsia="Times New Roman" w:hAnsi="Times New Roman" w:cs="Times New Roman"/>
          <w:sz w:val="24"/>
          <w:szCs w:val="24"/>
        </w:rPr>
        <w:t xml:space="preserve">и проведено 11 заседаний Думы Томского района. Депутатами Думы Томского района принято 91 решение. </w:t>
      </w:r>
    </w:p>
    <w:p w:rsidR="00F43D37" w:rsidRPr="00B534D3" w:rsidRDefault="00F43D37" w:rsidP="00B534D3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4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рассмотрение Думы Томского района в 2025 году неоднократно выносились вопросы, требующие особого обсуждения, в том числе:</w:t>
      </w:r>
    </w:p>
    <w:p w:rsidR="00F43D37" w:rsidRPr="00B534D3" w:rsidRDefault="00F43D37" w:rsidP="00B534D3">
      <w:pPr>
        <w:ind w:firstLine="708"/>
        <w:jc w:val="both"/>
        <w:rPr>
          <w:color w:val="000000"/>
        </w:rPr>
      </w:pPr>
      <w:r w:rsidRPr="00B534D3">
        <w:rPr>
          <w:color w:val="000000"/>
        </w:rPr>
        <w:t>- 15 вопросов в области земельно-имущественных отношений;</w:t>
      </w:r>
    </w:p>
    <w:p w:rsidR="00F43D37" w:rsidRDefault="00F43D37" w:rsidP="00F43D3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- 14 вопросов о соблюдении законодательства; </w:t>
      </w:r>
    </w:p>
    <w:p w:rsidR="00F43D37" w:rsidRDefault="00B5340A" w:rsidP="00F43D3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- 7 </w:t>
      </w:r>
      <w:r w:rsidR="00F43D37">
        <w:rPr>
          <w:color w:val="000000"/>
        </w:rPr>
        <w:t xml:space="preserve">вопросов, касающихся работы Думы Томского района и </w:t>
      </w:r>
      <w:r w:rsidR="00F43D37" w:rsidRPr="00F4507D">
        <w:rPr>
          <w:bCs/>
        </w:rPr>
        <w:t xml:space="preserve">муниципального образования </w:t>
      </w:r>
      <w:r w:rsidR="00F43D37" w:rsidRPr="00F4507D">
        <w:rPr>
          <w:rFonts w:eastAsia="Calibri"/>
          <w:lang w:eastAsia="en-US"/>
        </w:rPr>
        <w:t>Томский муниципальный район Томской области</w:t>
      </w:r>
      <w:r w:rsidR="00F43D37">
        <w:rPr>
          <w:color w:val="000000"/>
        </w:rPr>
        <w:t xml:space="preserve">; </w:t>
      </w:r>
    </w:p>
    <w:p w:rsidR="00F43D37" w:rsidRDefault="00F43D37" w:rsidP="00F43D3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- 12 вопросов, касающихся бюджета и эффективности управления финансами; </w:t>
      </w:r>
    </w:p>
    <w:p w:rsidR="00F43D37" w:rsidRDefault="00F43D37" w:rsidP="00F43D3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- 7 вопросов в области образования и социальной политики; </w:t>
      </w:r>
    </w:p>
    <w:p w:rsidR="00F43D37" w:rsidRDefault="00F43D37" w:rsidP="00F43D3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- 4 вопроса в области строительства и жилищно-коммунальных услуг; </w:t>
      </w:r>
    </w:p>
    <w:p w:rsidR="00F43D37" w:rsidRDefault="00F43D37" w:rsidP="00F43D3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- 4 вопроса о внесении изменений в Устав Томского района. </w:t>
      </w:r>
    </w:p>
    <w:p w:rsidR="00592DCF" w:rsidRDefault="002A257F" w:rsidP="00F43D37">
      <w:pPr>
        <w:ind w:firstLine="708"/>
        <w:jc w:val="both"/>
        <w:rPr>
          <w:color w:val="000000"/>
        </w:rPr>
      </w:pPr>
      <w:r w:rsidRPr="00B5340A">
        <w:rPr>
          <w:color w:val="000000"/>
        </w:rPr>
        <w:t xml:space="preserve">Организовано и проведено </w:t>
      </w:r>
      <w:r>
        <w:rPr>
          <w:color w:val="000000"/>
        </w:rPr>
        <w:t>26</w:t>
      </w:r>
      <w:r w:rsidRPr="00B5340A">
        <w:rPr>
          <w:color w:val="000000"/>
        </w:rPr>
        <w:t xml:space="preserve"> заседани</w:t>
      </w:r>
      <w:r>
        <w:rPr>
          <w:color w:val="000000"/>
        </w:rPr>
        <w:t>й</w:t>
      </w:r>
      <w:r w:rsidRPr="00B5340A">
        <w:rPr>
          <w:color w:val="000000"/>
        </w:rPr>
        <w:t xml:space="preserve"> профильных ко</w:t>
      </w:r>
      <w:r>
        <w:rPr>
          <w:color w:val="000000"/>
        </w:rPr>
        <w:t>митетов.</w:t>
      </w:r>
    </w:p>
    <w:p w:rsidR="002A257F" w:rsidRDefault="002A257F" w:rsidP="002A257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Особое внимание депутатами уделялось отчетам о результатах деятельности за 2024 год:</w:t>
      </w:r>
    </w:p>
    <w:p w:rsidR="002A257F" w:rsidRDefault="002A257F" w:rsidP="002A257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Главы Томского района;</w:t>
      </w:r>
    </w:p>
    <w:p w:rsidR="002A257F" w:rsidRDefault="002A257F" w:rsidP="002A257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председателя Думы Томского района;</w:t>
      </w:r>
    </w:p>
    <w:p w:rsidR="002A257F" w:rsidRDefault="002A257F" w:rsidP="002A257F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председателя Счетной палаты Томского района.</w:t>
      </w:r>
    </w:p>
    <w:p w:rsidR="002A257F" w:rsidRDefault="002A257F" w:rsidP="002A257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Деятельность Главы Томского района, председателя Думы Томского района, председателя Счетной палаты Томского района в 2024 году депутатами признана удовлетворительной. </w:t>
      </w:r>
    </w:p>
    <w:p w:rsidR="00C33784" w:rsidRDefault="00C33784" w:rsidP="002A257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Нельзя не отметить, что в отчетном периоде Счетной палатой Томского района проделана колоссальная работа по принятию полномочий от контрольно-счетных органов муниципальных образований сельских поселений, входящих в состав Томского района, по осуществлению внешнего муниципального финансового контроля.</w:t>
      </w:r>
    </w:p>
    <w:p w:rsidR="00B5340A" w:rsidRPr="002A257F" w:rsidRDefault="002A257F" w:rsidP="002A257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Кроме того, на заседании Думы Томского района, в рамках взаимодействия, заслушана  и принята к сведению информация ОМВД России по Томскому району Томской области «О результатах оперативно-служебной деятельности и состоянии оперативной обстановки на территории Томского района по итогам 2024 года».  </w:t>
      </w:r>
    </w:p>
    <w:p w:rsidR="00AE76C5" w:rsidRPr="00AE76C5" w:rsidRDefault="00C15BE6" w:rsidP="003E236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 решением Думы Томского района от 27.03.2025 № 439 «Об утверждении Положения о порядке присвоения звания «Почетный гражданин Томского района», в 2025 году звания «Почетный гражданин Томского района» удостоились три человека</w:t>
      </w:r>
      <w:r w:rsidR="00B534D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(Пшеничников Михаил Степанович,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Халецкий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Фёдор Николаевич, Демьянов Виталий Семенович).</w:t>
      </w:r>
      <w:r w:rsidR="00AF26E3" w:rsidRPr="00AE76C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E76C5" w:rsidRPr="00B534D3" w:rsidRDefault="00AE76C5" w:rsidP="00B534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6C5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Нормотворческая деятельность </w:t>
      </w:r>
    </w:p>
    <w:p w:rsidR="00AE76C5" w:rsidRPr="00AE76C5" w:rsidRDefault="00AE76C5" w:rsidP="00B534D3">
      <w:pPr>
        <w:pStyle w:val="ConsPlusNormal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AE7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Представительный орган муниципального образования − выборный </w:t>
      </w:r>
      <w:r w:rsidRPr="00AE76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орган местного самоуправления</w:t>
      </w:r>
      <w:r w:rsidRPr="00AE76C5">
        <w:rPr>
          <w:rFonts w:ascii="Times New Roman" w:hAnsi="Times New Roman" w:cs="Times New Roman"/>
          <w:sz w:val="24"/>
          <w:szCs w:val="24"/>
          <w:shd w:val="clear" w:color="auto" w:fill="FFFFFF"/>
        </w:rPr>
        <w:t>, обладающий правом представлять интересы населения и принимать от его имени решения. Он является</w:t>
      </w:r>
      <w:r w:rsidRPr="00AE76C5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одним из основных органов муниципального управления, осуществляющих нормотворческую деятельность, к его компетенции отнесен контроль исполнения иными органами и должностными лицами муниципального образования полномочий по решению вопросов местного значения.</w:t>
      </w:r>
    </w:p>
    <w:p w:rsidR="00DC6BB3" w:rsidRDefault="00AE76C5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6C5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</w:t>
      </w:r>
      <w:r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Думе Томского района на протяжении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76C5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E76C5">
        <w:rPr>
          <w:rFonts w:ascii="Times New Roman" w:hAnsi="Times New Roman" w:cs="Times New Roman"/>
          <w:bCs/>
          <w:sz w:val="24"/>
          <w:szCs w:val="24"/>
        </w:rPr>
        <w:t xml:space="preserve"> года велась работа по совершенствованию действующих правовых актов, в том числе в связи с изменениями, вносимыми в федеральные и областные правовые акты.</w:t>
      </w:r>
    </w:p>
    <w:p w:rsidR="00AE76C5" w:rsidRDefault="00AE76C5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6C5">
        <w:rPr>
          <w:rFonts w:ascii="Times New Roman" w:hAnsi="Times New Roman" w:cs="Times New Roman"/>
          <w:bCs/>
          <w:sz w:val="24"/>
          <w:szCs w:val="24"/>
        </w:rPr>
        <w:t xml:space="preserve"> Готовились и принимались новые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локальные </w:t>
      </w:r>
      <w:r w:rsidRPr="00AE76C5">
        <w:rPr>
          <w:rFonts w:ascii="Times New Roman" w:hAnsi="Times New Roman" w:cs="Times New Roman"/>
          <w:bCs/>
          <w:sz w:val="24"/>
          <w:szCs w:val="24"/>
        </w:rPr>
        <w:t xml:space="preserve">нормативные акты, </w:t>
      </w:r>
      <w:r w:rsidR="00DC6BB3">
        <w:rPr>
          <w:rFonts w:ascii="Times New Roman" w:hAnsi="Times New Roman" w:cs="Times New Roman"/>
          <w:bCs/>
          <w:sz w:val="24"/>
          <w:szCs w:val="24"/>
        </w:rPr>
        <w:t>регламентирующие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деятельность Думы Томского района, а именно:</w:t>
      </w:r>
    </w:p>
    <w:p w:rsidR="00AE76C5" w:rsidRDefault="00AE76C5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C6BB3">
        <w:rPr>
          <w:rFonts w:ascii="Times New Roman" w:hAnsi="Times New Roman" w:cs="Times New Roman"/>
          <w:bCs/>
          <w:sz w:val="24"/>
          <w:szCs w:val="24"/>
        </w:rPr>
        <w:t xml:space="preserve"> Порядок и нормативы расходования средств на представительские расходы председателя Думы Томского района; </w:t>
      </w:r>
    </w:p>
    <w:p w:rsidR="00DC6BB3" w:rsidRDefault="00DC6BB3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Положение о Комитете Думы Томского района;</w:t>
      </w:r>
    </w:p>
    <w:p w:rsidR="00DC6BB3" w:rsidRDefault="00DC6BB3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Положение о помощнике депутата Думы Томского района;</w:t>
      </w:r>
    </w:p>
    <w:p w:rsidR="00DC6BB3" w:rsidRDefault="00DC6BB3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Антикоррупционная политика в Думе Томского района;</w:t>
      </w:r>
    </w:p>
    <w:p w:rsidR="00DC6BB3" w:rsidRDefault="00DC6BB3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Политика обработки персональных данных;</w:t>
      </w:r>
    </w:p>
    <w:p w:rsidR="00DC6BB3" w:rsidRPr="00AE76C5" w:rsidRDefault="00DC6BB3" w:rsidP="00AE76C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Порядок рассмотрения обращений граждан;</w:t>
      </w:r>
    </w:p>
    <w:p w:rsidR="003E236C" w:rsidRPr="003E236C" w:rsidRDefault="003E236C" w:rsidP="003E23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6BB3">
        <w:rPr>
          <w:rFonts w:ascii="Times New Roman" w:hAnsi="Times New Roman" w:cs="Times New Roman"/>
          <w:sz w:val="24"/>
          <w:szCs w:val="24"/>
        </w:rPr>
        <w:t>Создана Комиссия Думы Томского района по наградам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36C" w:rsidRPr="003E236C" w:rsidRDefault="003E236C" w:rsidP="00B534D3">
      <w:pPr>
        <w:spacing w:line="360" w:lineRule="atLeast"/>
        <w:jc w:val="center"/>
        <w:rPr>
          <w:color w:val="000000"/>
        </w:rPr>
      </w:pPr>
      <w:r w:rsidRPr="003E236C">
        <w:rPr>
          <w:b/>
          <w:bCs/>
          <w:color w:val="000000"/>
        </w:rPr>
        <w:lastRenderedPageBreak/>
        <w:t xml:space="preserve">Информация по обращениям, поступившим в Думу </w:t>
      </w:r>
      <w:r>
        <w:rPr>
          <w:b/>
          <w:bCs/>
          <w:color w:val="000000"/>
        </w:rPr>
        <w:t>Томского района</w:t>
      </w:r>
    </w:p>
    <w:p w:rsidR="003E236C" w:rsidRPr="003E236C" w:rsidRDefault="003E236C" w:rsidP="00B534D3">
      <w:pPr>
        <w:ind w:firstLine="708"/>
        <w:jc w:val="both"/>
        <w:rPr>
          <w:color w:val="000000"/>
        </w:rPr>
      </w:pPr>
      <w:r w:rsidRPr="003E236C">
        <w:rPr>
          <w:color w:val="000000"/>
        </w:rPr>
        <w:t xml:space="preserve">В </w:t>
      </w:r>
      <w:r>
        <w:rPr>
          <w:color w:val="000000"/>
        </w:rPr>
        <w:t xml:space="preserve">2025 году </w:t>
      </w:r>
      <w:r w:rsidRPr="003E236C">
        <w:rPr>
          <w:color w:val="000000"/>
        </w:rPr>
        <w:t xml:space="preserve">в Думу </w:t>
      </w:r>
      <w:r>
        <w:rPr>
          <w:color w:val="000000"/>
        </w:rPr>
        <w:t>Томского района</w:t>
      </w:r>
      <w:r w:rsidR="001E4C5E">
        <w:rPr>
          <w:color w:val="000000"/>
        </w:rPr>
        <w:t xml:space="preserve"> поступило 9 обращений, из них: 4 - в электронной форме, 5</w:t>
      </w:r>
      <w:r w:rsidRPr="003E236C">
        <w:rPr>
          <w:color w:val="000000"/>
        </w:rPr>
        <w:t xml:space="preserve"> - письменные обращения.</w:t>
      </w:r>
    </w:p>
    <w:p w:rsidR="001E4C5E" w:rsidRDefault="003E236C" w:rsidP="001E4C5E">
      <w:pPr>
        <w:ind w:firstLine="708"/>
        <w:jc w:val="both"/>
        <w:rPr>
          <w:color w:val="000000"/>
        </w:rPr>
      </w:pPr>
      <w:proofErr w:type="gramStart"/>
      <w:r w:rsidRPr="003E236C">
        <w:rPr>
          <w:color w:val="000000"/>
        </w:rPr>
        <w:t xml:space="preserve">Все обращения, поступившие в Думу </w:t>
      </w:r>
      <w:r w:rsidR="001E4C5E">
        <w:rPr>
          <w:color w:val="000000"/>
        </w:rPr>
        <w:t xml:space="preserve">Томского района </w:t>
      </w:r>
      <w:r w:rsidRPr="003E236C">
        <w:rPr>
          <w:color w:val="000000"/>
        </w:rPr>
        <w:t>рассмотрены</w:t>
      </w:r>
      <w:proofErr w:type="gramEnd"/>
      <w:r w:rsidRPr="003E236C">
        <w:rPr>
          <w:color w:val="000000"/>
        </w:rPr>
        <w:t xml:space="preserve"> в соответствии с требованиями Федерального закона от 02.05.2006 №59-ФЗ «О порядке рассмотрения обращений граждан Российской Федерации», Закона Томской области от 11.01.2007 №5-ОЗ «Об обращениях граждан в государственные органы Томской области и органы местного самоуправления».</w:t>
      </w:r>
    </w:p>
    <w:p w:rsidR="003E236C" w:rsidRPr="003E236C" w:rsidRDefault="00423157" w:rsidP="0042315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 все обращения </w:t>
      </w:r>
      <w:r w:rsidR="003E236C" w:rsidRPr="003E236C">
        <w:rPr>
          <w:color w:val="000000"/>
        </w:rPr>
        <w:t>даны письменные разъяснения</w:t>
      </w:r>
      <w:r>
        <w:rPr>
          <w:color w:val="000000"/>
        </w:rPr>
        <w:t>, 1 обращение перенаправлено в Администрацию Томского района для рассмотрения по компетенции</w:t>
      </w:r>
      <w:r w:rsidR="003E236C" w:rsidRPr="003E236C">
        <w:rPr>
          <w:color w:val="000000"/>
        </w:rPr>
        <w:t>.</w:t>
      </w:r>
    </w:p>
    <w:p w:rsidR="00AF26E3" w:rsidRDefault="00AF26E3" w:rsidP="003E236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157" w:rsidRPr="00423157" w:rsidRDefault="00423157" w:rsidP="00B534D3">
      <w:pPr>
        <w:pStyle w:val="10"/>
        <w:spacing w:after="0" w:line="240" w:lineRule="auto"/>
        <w:ind w:firstLine="70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231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Контрольная деятельность Думы Томского района</w:t>
      </w:r>
    </w:p>
    <w:p w:rsidR="00B534D3" w:rsidRDefault="00423157" w:rsidP="008D42B7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Значительное внимание за отчетный период было уделено вопросам контроля. Контрольная деятельность Думы </w:t>
      </w:r>
      <w:r w:rsidR="00A00D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Томского района </w:t>
      </w:r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осуществлялась в форме заслушивания информаций, отчетов</w:t>
      </w:r>
      <w:r w:rsidR="00A00D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структурных подразделений Администрации Томского района</w:t>
      </w:r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докладов по тому или иному вопросу. Рассматривались вопросы </w:t>
      </w:r>
      <w:proofErr w:type="gramStart"/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ходом реа</w:t>
      </w:r>
      <w:r w:rsidR="00A00D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лизации муниципальных программ. </w:t>
      </w:r>
    </w:p>
    <w:p w:rsidR="00B534D3" w:rsidRDefault="00423157" w:rsidP="008D42B7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3157">
        <w:rPr>
          <w:rFonts w:ascii="Times New Roman" w:hAnsi="Times New Roman" w:cs="Times New Roman"/>
          <w:sz w:val="24"/>
          <w:szCs w:val="24"/>
          <w:shd w:val="clear" w:color="auto" w:fill="FFFFFF"/>
        </w:rPr>
        <w:t>Так,</w:t>
      </w:r>
      <w:r w:rsidR="00A00D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депутатами неоднократно поднимались вопросы по срокам ремонтов в образовательных учреждениях, справедливом распределении денежных средств из бюджета Томского района на культурные объекты Томского района. </w:t>
      </w:r>
    </w:p>
    <w:p w:rsidR="00EB569A" w:rsidRDefault="00A00D50" w:rsidP="00B534D3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Особое внимание уделялось «дорожной деятельности». Неоднократные жалобы жителей Томского района на необходимый ремонт дорог в населенных пунктах Томского района, </w:t>
      </w:r>
      <w:r w:rsidR="00B53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B7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своевременный подход к обеспечению благоустройства</w:t>
      </w:r>
      <w:r w:rsidR="00B534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озвучивались депутатами Думы Томского района на собраниях Думы</w:t>
      </w:r>
      <w:r w:rsidR="00B53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Томского района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Не всегда п</w:t>
      </w:r>
      <w:r w:rsidR="008D42B7">
        <w:rPr>
          <w:rFonts w:ascii="Times New Roman" w:hAnsi="Times New Roman" w:cs="Times New Roman"/>
          <w:sz w:val="24"/>
          <w:szCs w:val="24"/>
          <w:shd w:val="clear" w:color="auto" w:fill="FFFFFF"/>
        </w:rPr>
        <w:t>олучалось находить компромиссы</w:t>
      </w:r>
      <w:r w:rsidR="00B73CB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D42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связи с отсутствием должного финанс</w:t>
      </w:r>
      <w:r w:rsidR="00125722">
        <w:rPr>
          <w:rFonts w:ascii="Times New Roman" w:hAnsi="Times New Roman" w:cs="Times New Roman"/>
          <w:sz w:val="24"/>
          <w:szCs w:val="24"/>
          <w:shd w:val="clear" w:color="auto" w:fill="FFFFFF"/>
        </w:rPr>
        <w:t>ирования из бюджета, однако,</w:t>
      </w:r>
      <w:r w:rsidR="008D42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между депутатским корпусом и</w:t>
      </w:r>
      <w:r w:rsidR="007D4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D42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3CBE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исполнительно-распорядительным органом исполнительной власти в лице Админист</w:t>
      </w:r>
      <w:r w:rsidR="00EB569A">
        <w:rPr>
          <w:rFonts w:ascii="Times New Roman" w:hAnsi="Times New Roman" w:cs="Times New Roman"/>
          <w:sz w:val="24"/>
          <w:szCs w:val="24"/>
          <w:shd w:val="clear" w:color="auto" w:fill="FFFFFF"/>
        </w:rPr>
        <w:t>рации Томского района сложилась командная работа.</w:t>
      </w:r>
      <w:r w:rsidR="008D42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B569A" w:rsidRDefault="00060F8B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Для решения актуальных задач, стоящих перед органами местного самоуправления, в истекшем периоде были реализованы</w:t>
      </w:r>
      <w:r w:rsidRPr="00EB56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 xml:space="preserve">мероприятия,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направленные:</w:t>
      </w:r>
    </w:p>
    <w:p w:rsidR="00EB569A" w:rsidRDefault="002A257F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- </w:t>
      </w:r>
      <w:r w:rsidR="00060F8B" w:rsidRPr="00EB569A">
        <w:rPr>
          <w:rFonts w:ascii="Times New Roman" w:hAnsi="Times New Roman" w:cs="Times New Roman"/>
          <w:sz w:val="24"/>
          <w:szCs w:val="24"/>
        </w:rPr>
        <w:t>на повышение качества муниципальных программ и расширение их использования в бюджетном планировании, повышение эффективности оказания муниципальных услуг;</w:t>
      </w:r>
    </w:p>
    <w:p w:rsidR="00125722" w:rsidRDefault="002A257F" w:rsidP="00125722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- </w:t>
      </w:r>
      <w:r w:rsidR="00060F8B" w:rsidRPr="00EB569A">
        <w:rPr>
          <w:rFonts w:ascii="Times New Roman" w:hAnsi="Times New Roman" w:cs="Times New Roman"/>
          <w:sz w:val="24"/>
          <w:szCs w:val="24"/>
        </w:rPr>
        <w:t>на</w:t>
      </w:r>
      <w:r w:rsidR="00060F8B" w:rsidRPr="00EB56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60F8B" w:rsidRPr="00EB569A">
        <w:rPr>
          <w:rFonts w:ascii="Times New Roman" w:hAnsi="Times New Roman" w:cs="Times New Roman"/>
          <w:sz w:val="24"/>
          <w:szCs w:val="24"/>
        </w:rPr>
        <w:t>сокращение</w:t>
      </w:r>
      <w:r w:rsidR="00060F8B" w:rsidRPr="00EB56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60F8B" w:rsidRPr="00EB569A">
        <w:rPr>
          <w:rFonts w:ascii="Times New Roman" w:hAnsi="Times New Roman" w:cs="Times New Roman"/>
          <w:sz w:val="24"/>
          <w:szCs w:val="24"/>
        </w:rPr>
        <w:t>доли</w:t>
      </w:r>
      <w:r w:rsidR="00060F8B" w:rsidRPr="00EB5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0F8B" w:rsidRPr="00EB569A">
        <w:rPr>
          <w:rFonts w:ascii="Times New Roman" w:hAnsi="Times New Roman" w:cs="Times New Roman"/>
          <w:sz w:val="24"/>
          <w:szCs w:val="24"/>
        </w:rPr>
        <w:t>неэффективных</w:t>
      </w:r>
      <w:r w:rsidR="00060F8B" w:rsidRPr="00EB5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0F8B" w:rsidRPr="00EB569A">
        <w:rPr>
          <w:rFonts w:ascii="Times New Roman" w:hAnsi="Times New Roman" w:cs="Times New Roman"/>
          <w:sz w:val="24"/>
          <w:szCs w:val="24"/>
        </w:rPr>
        <w:t>бюджетных</w:t>
      </w:r>
      <w:r w:rsidR="00060F8B" w:rsidRPr="00EB5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0F8B" w:rsidRPr="00EB569A">
        <w:rPr>
          <w:rFonts w:ascii="Times New Roman" w:hAnsi="Times New Roman" w:cs="Times New Roman"/>
          <w:spacing w:val="-2"/>
          <w:sz w:val="24"/>
          <w:szCs w:val="24"/>
        </w:rPr>
        <w:t>расходов;</w:t>
      </w:r>
    </w:p>
    <w:p w:rsidR="00EB569A" w:rsidRDefault="002A257F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060F8B" w:rsidRPr="00EB569A">
        <w:rPr>
          <w:rFonts w:ascii="Times New Roman" w:hAnsi="Times New Roman" w:cs="Times New Roman"/>
          <w:sz w:val="24"/>
          <w:szCs w:val="24"/>
        </w:rPr>
        <w:t xml:space="preserve">на оптимизацию расходов, то есть повышение ответственности получателей бюджетных средств за достоверность финансово-экономических обоснований по действующим и принимаемым новым расходным </w:t>
      </w:r>
      <w:r w:rsidR="00060F8B" w:rsidRPr="00EB569A">
        <w:rPr>
          <w:rFonts w:ascii="Times New Roman" w:hAnsi="Times New Roman" w:cs="Times New Roman"/>
          <w:spacing w:val="-2"/>
          <w:sz w:val="24"/>
          <w:szCs w:val="24"/>
        </w:rPr>
        <w:t>обязательствам;</w:t>
      </w:r>
    </w:p>
    <w:p w:rsidR="00125722" w:rsidRDefault="002A257F" w:rsidP="00125722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060F8B" w:rsidRPr="00EB569A">
        <w:rPr>
          <w:rFonts w:ascii="Times New Roman" w:hAnsi="Times New Roman" w:cs="Times New Roman"/>
          <w:sz w:val="24"/>
          <w:szCs w:val="24"/>
        </w:rPr>
        <w:t>на увеличение доходной части районного бюджета путем увеличения доходов от распоряжения имуществом</w:t>
      </w:r>
      <w:r w:rsidR="00125722">
        <w:rPr>
          <w:rFonts w:ascii="Times New Roman" w:hAnsi="Times New Roman" w:cs="Times New Roman"/>
          <w:sz w:val="24"/>
          <w:szCs w:val="24"/>
        </w:rPr>
        <w:t>.</w:t>
      </w:r>
    </w:p>
    <w:p w:rsidR="00EB569A" w:rsidRDefault="00060F8B" w:rsidP="00125722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Конечная цель</w:t>
      </w:r>
      <w:r w:rsidRPr="00EB56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бюджетной политики состоит в повышении уровня и качества жизни граждан, адресном решении социальных проблем, повышении качества муниципальных услуг.</w:t>
      </w:r>
    </w:p>
    <w:p w:rsidR="00EB569A" w:rsidRDefault="001A39BE" w:rsidP="00897B5D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В 2025 году все заседания Думы Томского района проводились в соответствии с Регламентом, носили открытый гласный характер. На заседаниях Думы</w:t>
      </w:r>
      <w:r w:rsidR="002A257F" w:rsidRPr="00EB569A">
        <w:rPr>
          <w:rFonts w:ascii="Times New Roman" w:hAnsi="Times New Roman" w:cs="Times New Roman"/>
          <w:sz w:val="24"/>
          <w:szCs w:val="24"/>
        </w:rPr>
        <w:t xml:space="preserve"> Томского района</w:t>
      </w:r>
      <w:r w:rsidRPr="00EB569A">
        <w:rPr>
          <w:rFonts w:ascii="Times New Roman" w:hAnsi="Times New Roman" w:cs="Times New Roman"/>
          <w:sz w:val="24"/>
          <w:szCs w:val="24"/>
        </w:rPr>
        <w:t>, как правило,</w:t>
      </w:r>
      <w:r w:rsidR="00E93CA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присутствовали</w:t>
      </w:r>
      <w:r w:rsidRPr="00EB56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 xml:space="preserve">Глава Томского района, </w:t>
      </w:r>
      <w:r w:rsidRPr="00EB569A">
        <w:rPr>
          <w:rFonts w:ascii="Times New Roman" w:hAnsi="Times New Roman" w:cs="Times New Roman"/>
          <w:spacing w:val="-4"/>
          <w:sz w:val="24"/>
          <w:szCs w:val="24"/>
        </w:rPr>
        <w:t>либо</w:t>
      </w:r>
      <w:r w:rsidRPr="00EB569A">
        <w:rPr>
          <w:rFonts w:ascii="Times New Roman" w:hAnsi="Times New Roman" w:cs="Times New Roman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pacing w:val="-4"/>
          <w:sz w:val="24"/>
          <w:szCs w:val="24"/>
        </w:rPr>
        <w:t xml:space="preserve">его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первый заместитель,</w:t>
      </w:r>
      <w:r w:rsidR="00897B5D">
        <w:rPr>
          <w:rFonts w:ascii="Times New Roman" w:hAnsi="Times New Roman" w:cs="Times New Roman"/>
          <w:spacing w:val="-2"/>
          <w:sz w:val="24"/>
          <w:szCs w:val="24"/>
        </w:rPr>
        <w:t xml:space="preserve"> представители структурных подразделений Администрации Томского района,</w:t>
      </w:r>
      <w:r w:rsidR="00897B5D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EB569A">
        <w:rPr>
          <w:rFonts w:ascii="Times New Roman" w:hAnsi="Times New Roman" w:cs="Times New Roman"/>
          <w:sz w:val="24"/>
          <w:szCs w:val="24"/>
        </w:rPr>
        <w:t>прокуратуры Томского района</w:t>
      </w:r>
      <w:r w:rsidR="00897B5D">
        <w:rPr>
          <w:rFonts w:ascii="Times New Roman" w:hAnsi="Times New Roman" w:cs="Times New Roman"/>
          <w:sz w:val="24"/>
          <w:szCs w:val="24"/>
        </w:rPr>
        <w:t>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Неоднократно в работе Думы </w:t>
      </w:r>
      <w:r w:rsidR="00EB569A">
        <w:rPr>
          <w:rFonts w:ascii="Times New Roman" w:hAnsi="Times New Roman" w:cs="Times New Roman"/>
          <w:sz w:val="24"/>
          <w:szCs w:val="24"/>
        </w:rPr>
        <w:t xml:space="preserve">Томского района </w:t>
      </w:r>
      <w:r w:rsidRPr="00EB569A">
        <w:rPr>
          <w:rFonts w:ascii="Times New Roman" w:hAnsi="Times New Roman" w:cs="Times New Roman"/>
          <w:sz w:val="24"/>
          <w:szCs w:val="24"/>
        </w:rPr>
        <w:t>принимали участие приглашенные должностные лица государственных учреждений, администрации района.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Следует отметить, что заседания проходили с высокой активностью депутатов, многие решения принимались в спорах, выдвигались различные варианты при обсуждении поставленных вопросов. </w:t>
      </w:r>
    </w:p>
    <w:p w:rsidR="00897B5D" w:rsidRDefault="001A39BE" w:rsidP="00C33784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lastRenderedPageBreak/>
        <w:t xml:space="preserve">В центре внимания депутатов в течение всего отчетного периода находились вопросы формирования, принятия бюджета и </w:t>
      </w:r>
      <w:proofErr w:type="gramStart"/>
      <w:r w:rsidRPr="00EB569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569A">
        <w:rPr>
          <w:rFonts w:ascii="Times New Roman" w:hAnsi="Times New Roman" w:cs="Times New Roman"/>
          <w:sz w:val="24"/>
          <w:szCs w:val="24"/>
        </w:rPr>
        <w:t xml:space="preserve"> его исполнением. Внесение изменений в бюджет района в основном были связаны с изменениями поступлений финансовых средств из федерального и регионального бюджетов и изменением собственных доходов</w:t>
      </w:r>
      <w:r w:rsidR="002A257F" w:rsidRPr="00EB569A">
        <w:rPr>
          <w:rFonts w:ascii="Times New Roman" w:hAnsi="Times New Roman" w:cs="Times New Roman"/>
          <w:sz w:val="24"/>
          <w:szCs w:val="24"/>
        </w:rPr>
        <w:t>, носили зачастую обоснованный характер корректировок</w:t>
      </w:r>
      <w:r w:rsidR="00C33784">
        <w:rPr>
          <w:rFonts w:ascii="Times New Roman" w:hAnsi="Times New Roman" w:cs="Times New Roman"/>
          <w:sz w:val="24"/>
          <w:szCs w:val="24"/>
        </w:rPr>
        <w:t>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Несмотря на то, что в основе деятельности Думы </w:t>
      </w:r>
      <w:r w:rsidR="002A257F" w:rsidRPr="00EB569A">
        <w:rPr>
          <w:rFonts w:ascii="Times New Roman" w:hAnsi="Times New Roman" w:cs="Times New Roman"/>
          <w:sz w:val="24"/>
          <w:szCs w:val="24"/>
        </w:rPr>
        <w:t xml:space="preserve">Томского района </w:t>
      </w:r>
      <w:r w:rsidRPr="00EB569A">
        <w:rPr>
          <w:rFonts w:ascii="Times New Roman" w:hAnsi="Times New Roman" w:cs="Times New Roman"/>
          <w:sz w:val="24"/>
          <w:szCs w:val="24"/>
        </w:rPr>
        <w:t>лежит разработка и принятие нормативно-правовых актов, депутатам Думы</w:t>
      </w:r>
      <w:r w:rsidR="002A257F" w:rsidRPr="00EB569A">
        <w:rPr>
          <w:rFonts w:ascii="Times New Roman" w:hAnsi="Times New Roman" w:cs="Times New Roman"/>
          <w:sz w:val="24"/>
          <w:szCs w:val="24"/>
        </w:rPr>
        <w:t xml:space="preserve"> Томского района </w:t>
      </w:r>
      <w:r w:rsidR="00820105">
        <w:rPr>
          <w:rFonts w:ascii="Times New Roman" w:hAnsi="Times New Roman" w:cs="Times New Roman"/>
          <w:sz w:val="24"/>
          <w:szCs w:val="24"/>
        </w:rPr>
        <w:t xml:space="preserve"> приходилось</w:t>
      </w:r>
      <w:r w:rsidRPr="00EB569A">
        <w:rPr>
          <w:rFonts w:ascii="Times New Roman" w:hAnsi="Times New Roman" w:cs="Times New Roman"/>
          <w:sz w:val="24"/>
          <w:szCs w:val="24"/>
        </w:rPr>
        <w:t xml:space="preserve"> решать и вопросы повседневной жизни населения района, обращаться в вышестоящие органы. Особое внимание уделялось социальному направлению.</w:t>
      </w:r>
    </w:p>
    <w:p w:rsidR="00EB569A" w:rsidRDefault="00B5340A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9A">
        <w:rPr>
          <w:rFonts w:ascii="Times New Roman" w:hAnsi="Times New Roman" w:cs="Times New Roman"/>
          <w:color w:val="000000"/>
          <w:sz w:val="24"/>
          <w:szCs w:val="24"/>
        </w:rPr>
        <w:t>Деятельность органов местного самоуправления в 2025 году была ориентирована на дальнейшее улучшение условий жизни населения и повышение качества предоставления муниципальных услуг.</w:t>
      </w:r>
      <w:r w:rsidR="00EB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Одной из форм работы является организация приема избирателей депутатами районной Думы.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Утвержден</w:t>
      </w:r>
      <w:r w:rsidRPr="00EB56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график</w:t>
      </w:r>
      <w:r w:rsidRPr="00EB56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приема</w:t>
      </w:r>
      <w:r w:rsidRPr="00EB56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депутатов,</w:t>
      </w:r>
      <w:r w:rsidRPr="00EB5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опубликованный</w:t>
      </w:r>
      <w:r w:rsidRPr="00EB56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E76C5" w:rsidRPr="00EB569A">
        <w:rPr>
          <w:rFonts w:ascii="Times New Roman" w:hAnsi="Times New Roman" w:cs="Times New Roman"/>
          <w:spacing w:val="-8"/>
          <w:sz w:val="24"/>
          <w:szCs w:val="24"/>
        </w:rPr>
        <w:t xml:space="preserve">на странице Думы Томского района в интернет ресурсе – сайт Администрации Томского района, </w:t>
      </w:r>
      <w:r w:rsidRPr="00EB569A">
        <w:rPr>
          <w:rFonts w:ascii="Times New Roman" w:hAnsi="Times New Roman" w:cs="Times New Roman"/>
          <w:sz w:val="24"/>
          <w:szCs w:val="24"/>
        </w:rPr>
        <w:t>в котором обознач</w:t>
      </w:r>
      <w:r w:rsidR="00AE76C5" w:rsidRPr="00EB569A">
        <w:rPr>
          <w:rFonts w:ascii="Times New Roman" w:hAnsi="Times New Roman" w:cs="Times New Roman"/>
          <w:sz w:val="24"/>
          <w:szCs w:val="24"/>
        </w:rPr>
        <w:t xml:space="preserve">ено время и место приемов депутатов. 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Организация личного приема граждан на избирательных участках, рассмотрение жалоб и обращений избирателей – является немаловажным звеном депутатской деятельности.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 xml:space="preserve">Темы обращений от жителей района, в основном, касались социальной сферы. Это вопросы по благоустройству и наведению порядка в населенных пунктах и на придомовых территориях, вопросы по водоснабжению и транспортному сообщению, освещению улиц. По всем вопросам обратившимся избирателям даны исчерпывающие ответы в соответствии с существующим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законодательством.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Кроме того, депутатами Думы </w:t>
      </w:r>
      <w:r w:rsidR="00AE76C5"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Томского района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принималось участие в выездных м</w:t>
      </w:r>
      <w:r w:rsidR="00820105">
        <w:rPr>
          <w:rFonts w:ascii="Times New Roman" w:hAnsi="Times New Roman" w:cs="Times New Roman"/>
          <w:spacing w:val="-2"/>
          <w:sz w:val="24"/>
          <w:szCs w:val="24"/>
        </w:rPr>
        <w:t xml:space="preserve">ероприятиях, целью которых -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осуществление </w:t>
      </w:r>
      <w:proofErr w:type="gramStart"/>
      <w:r w:rsidRPr="00EB569A">
        <w:rPr>
          <w:rFonts w:ascii="Times New Roman" w:hAnsi="Times New Roman" w:cs="Times New Roman"/>
          <w:spacing w:val="-2"/>
          <w:sz w:val="24"/>
          <w:szCs w:val="24"/>
        </w:rPr>
        <w:t>контроля за</w:t>
      </w:r>
      <w:proofErr w:type="gramEnd"/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эффективным использованием средств бюджета Томского района.</w:t>
      </w:r>
    </w:p>
    <w:p w:rsidR="00EB569A" w:rsidRDefault="001A39BE" w:rsidP="00820105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pacing w:val="-2"/>
          <w:sz w:val="24"/>
          <w:szCs w:val="24"/>
        </w:rPr>
        <w:t>Дума Томского района тесно сотрудничает с Координационным советом при Законодательной Думе</w:t>
      </w:r>
      <w:r w:rsidR="00820105">
        <w:rPr>
          <w:rFonts w:ascii="Times New Roman" w:hAnsi="Times New Roman" w:cs="Times New Roman"/>
          <w:spacing w:val="-2"/>
          <w:sz w:val="24"/>
          <w:szCs w:val="24"/>
        </w:rPr>
        <w:t xml:space="preserve"> Томской области,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взаимодействует с Советом муниципальных образований Томской области. 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Депутаты Думы района принимают активное участие во всех общественно-значимых мероприятиях, пр</w:t>
      </w:r>
      <w:r w:rsidR="00820105">
        <w:rPr>
          <w:rFonts w:ascii="Times New Roman" w:hAnsi="Times New Roman" w:cs="Times New Roman"/>
          <w:sz w:val="24"/>
          <w:szCs w:val="24"/>
        </w:rPr>
        <w:t xml:space="preserve">оводимых на территории района: </w:t>
      </w:r>
      <w:r w:rsidRPr="00EB569A">
        <w:rPr>
          <w:rFonts w:ascii="Times New Roman" w:hAnsi="Times New Roman" w:cs="Times New Roman"/>
          <w:sz w:val="24"/>
          <w:szCs w:val="24"/>
        </w:rPr>
        <w:t>в культурно-массовых мероприятиях, в субботниках, проводят встречи со школьниками в образовательных учреждениях Томского района. Депутатами постоянно проводится социальная работа - оказание консультационной и материальной помощи социально незащищенным слоям населения, объектов социальной сферы. Особое внимание в истекшем периоде депутаты удел</w:t>
      </w:r>
      <w:r w:rsidR="004F6082">
        <w:rPr>
          <w:rFonts w:ascii="Times New Roman" w:hAnsi="Times New Roman" w:cs="Times New Roman"/>
          <w:sz w:val="24"/>
          <w:szCs w:val="24"/>
        </w:rPr>
        <w:t>яли помощи семьям участников Специальной военной операции</w:t>
      </w:r>
      <w:r w:rsidRPr="00EB569A">
        <w:rPr>
          <w:rFonts w:ascii="Times New Roman" w:hAnsi="Times New Roman" w:cs="Times New Roman"/>
          <w:sz w:val="24"/>
          <w:szCs w:val="24"/>
        </w:rPr>
        <w:t>. Организовывали и принимали участие в сборе денежных средств, вещей и продуктов, встречи с военнослужащими и их родными, консультации по различным вопросам.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Большое внимание депутаты уделяли патриотическому воспитанию подрастающего поколения, в том числе проводится активная работа по продвижению молодежного движения «Движение Первых» в образовательных учреждениях</w:t>
      </w:r>
      <w:r w:rsidRPr="00EB569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Томского</w:t>
      </w:r>
      <w:r w:rsidRPr="00EB569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района.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Важным направлением в деятельности Думы Томского района, в отчетный период, являлась работа со средствами массовой</w:t>
      </w:r>
      <w:r w:rsidRPr="00EB569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информации.</w:t>
      </w:r>
      <w:r w:rsidR="0082010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В</w:t>
      </w:r>
      <w:r w:rsidRPr="00EB569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официальном</w:t>
      </w:r>
      <w:r w:rsidRPr="00EB569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печатном</w:t>
      </w:r>
      <w:r w:rsidRPr="00EB569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20105">
        <w:rPr>
          <w:rFonts w:ascii="Times New Roman" w:hAnsi="Times New Roman" w:cs="Times New Roman"/>
          <w:sz w:val="24"/>
          <w:szCs w:val="24"/>
        </w:rPr>
        <w:t xml:space="preserve">издании, </w:t>
      </w:r>
      <w:r w:rsidRPr="00EB569A">
        <w:rPr>
          <w:rFonts w:ascii="Times New Roman" w:hAnsi="Times New Roman" w:cs="Times New Roman"/>
          <w:sz w:val="24"/>
          <w:szCs w:val="24"/>
        </w:rPr>
        <w:t>в</w:t>
      </w:r>
      <w:r w:rsidRPr="00EB569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районной</w:t>
      </w:r>
      <w:r w:rsidRPr="00EB569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газете</w:t>
      </w:r>
      <w:r w:rsidRPr="00EB569A">
        <w:rPr>
          <w:rFonts w:ascii="Times New Roman" w:hAnsi="Times New Roman" w:cs="Times New Roman"/>
          <w:sz w:val="24"/>
          <w:szCs w:val="24"/>
        </w:rPr>
        <w:t xml:space="preserve"> «Томское предместье», публикуются сведения о работе Думы</w:t>
      </w:r>
      <w:r w:rsidR="00AE76C5" w:rsidRPr="00EB569A">
        <w:rPr>
          <w:rFonts w:ascii="Times New Roman" w:hAnsi="Times New Roman" w:cs="Times New Roman"/>
          <w:sz w:val="24"/>
          <w:szCs w:val="24"/>
        </w:rPr>
        <w:t xml:space="preserve"> Томского района. 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Анализируя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работу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Думы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за</w:t>
      </w:r>
      <w:r w:rsidRPr="00EB5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отчетный</w:t>
      </w:r>
      <w:r w:rsidRPr="00EB56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период,</w:t>
      </w:r>
      <w:r w:rsidRPr="00EB5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необходимо</w:t>
      </w:r>
      <w:r w:rsidRPr="00EB5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отметить,</w:t>
      </w:r>
      <w:r w:rsidRPr="00EB5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что представительный орган вносит весомый вклад в развитие Томского района.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В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работе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наших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депутатов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есть</w:t>
      </w:r>
      <w:r w:rsidRPr="00EB5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твердая</w:t>
      </w:r>
      <w:r w:rsidRPr="00EB5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убежденность</w:t>
      </w:r>
      <w:r w:rsidRPr="00EB5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в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значимости</w:t>
      </w:r>
      <w:r w:rsidRPr="00EB5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 xml:space="preserve">своей работы. Убежденность в том, что их работа, работа Думы </w:t>
      </w:r>
      <w:r w:rsidR="00AE76C5" w:rsidRPr="00EB569A">
        <w:rPr>
          <w:rFonts w:ascii="Times New Roman" w:hAnsi="Times New Roman" w:cs="Times New Roman"/>
          <w:sz w:val="24"/>
          <w:szCs w:val="24"/>
        </w:rPr>
        <w:t xml:space="preserve">Томского района </w:t>
      </w:r>
      <w:r w:rsidRPr="00EB569A">
        <w:rPr>
          <w:rFonts w:ascii="Times New Roman" w:hAnsi="Times New Roman" w:cs="Times New Roman"/>
          <w:sz w:val="24"/>
          <w:szCs w:val="24"/>
        </w:rPr>
        <w:t xml:space="preserve">в целом, направлена </w:t>
      </w:r>
      <w:r w:rsidRPr="00EB569A">
        <w:rPr>
          <w:rFonts w:ascii="Times New Roman" w:hAnsi="Times New Roman" w:cs="Times New Roman"/>
          <w:sz w:val="24"/>
          <w:szCs w:val="24"/>
        </w:rPr>
        <w:lastRenderedPageBreak/>
        <w:t>только на улучшение качества жизни населения Томского района - это главная задача Думы Томского района на следующий отчетный</w:t>
      </w:r>
      <w:r w:rsidRPr="00EB56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>период.</w:t>
      </w:r>
    </w:p>
    <w:p w:rsidR="00EB569A" w:rsidRDefault="001A39BE" w:rsidP="00EB569A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Задача, которую ставят перед собой депутаты Думы Томского района –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улучшение</w:t>
      </w:r>
      <w:r w:rsidRPr="00EB5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социально-экономических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>условий</w:t>
      </w:r>
      <w:r w:rsidRPr="00EB5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569A">
        <w:rPr>
          <w:rFonts w:ascii="Times New Roman" w:hAnsi="Times New Roman" w:cs="Times New Roman"/>
          <w:sz w:val="24"/>
          <w:szCs w:val="24"/>
        </w:rPr>
        <w:t xml:space="preserve">жизни избирателей. Дальнейшее развитие сферы образования, культуры, проведение работ по благоустройству, привлечение в район новых инвесторов для увеличения рабочих мест и поступлений налоговых платежей в бюджет Томского района. </w:t>
      </w:r>
    </w:p>
    <w:p w:rsidR="004F6082" w:rsidRDefault="004F6082" w:rsidP="004F6082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депутатам необходимо обратить внимание на рассмотрение возможности</w:t>
      </w:r>
      <w:r w:rsidR="00820105">
        <w:rPr>
          <w:rFonts w:ascii="Times New Roman" w:hAnsi="Times New Roman" w:cs="Times New Roman"/>
          <w:sz w:val="24"/>
          <w:szCs w:val="24"/>
        </w:rPr>
        <w:t xml:space="preserve"> и принять</w:t>
      </w:r>
      <w:r>
        <w:rPr>
          <w:rFonts w:ascii="Times New Roman" w:hAnsi="Times New Roman" w:cs="Times New Roman"/>
          <w:sz w:val="24"/>
          <w:szCs w:val="24"/>
        </w:rPr>
        <w:t xml:space="preserve"> мер</w:t>
      </w:r>
      <w:r w:rsidR="0082010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к повышению заработной платы муниципальным служащим, иным работникам, осуществляющим свою деятельность в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муниципальном образовании</w:t>
      </w:r>
      <w:r w:rsidRPr="00F450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507D">
        <w:rPr>
          <w:rFonts w:ascii="Times New Roman" w:hAnsi="Times New Roman" w:cs="Times New Roman"/>
          <w:sz w:val="24"/>
          <w:szCs w:val="24"/>
          <w:lang w:eastAsia="en-US"/>
        </w:rPr>
        <w:t>Томский муниципальный район Томской области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Думе Томского района, так как уровень заработной платы желает оставлять лучшего. Законодательство, в том числе и областное, позволяет произвести увеличение. </w:t>
      </w:r>
    </w:p>
    <w:p w:rsidR="001831D1" w:rsidRDefault="001A39BE" w:rsidP="001831D1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B569A">
        <w:rPr>
          <w:rFonts w:ascii="Times New Roman" w:hAnsi="Times New Roman" w:cs="Times New Roman"/>
          <w:sz w:val="24"/>
          <w:szCs w:val="24"/>
        </w:rPr>
        <w:t>В связи с вышесказанным, депутатские задачи – это развитие социальной сферы в районе, повышение инвестиционной привлекательности, политической стабильности, сокращение оттока населения, продолжение работы по социальной направленности принимаемых решений. Решать эти задачи необходимо во взаимодействии с органами исполнительной власти района.</w:t>
      </w:r>
    </w:p>
    <w:p w:rsidR="001A39BE" w:rsidRDefault="00423157" w:rsidP="001831D1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Вы, уважаемые депутаты, проводили встречи в своих избирательных округах, решали и продолжаете решать многие социальные проблемы как в интересах всей территории </w:t>
      </w:r>
      <w:r w:rsidR="001831D1">
        <w:rPr>
          <w:rFonts w:ascii="Times New Roman" w:hAnsi="Times New Roman" w:cs="Times New Roman"/>
          <w:sz w:val="24"/>
          <w:szCs w:val="24"/>
          <w:shd w:val="clear" w:color="auto" w:fill="FFFFFF"/>
        </w:rPr>
        <w:t>Томского района,</w:t>
      </w:r>
      <w:r w:rsidRPr="00183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трудового коллектива, так и конкретного человека. </w:t>
      </w:r>
    </w:p>
    <w:p w:rsidR="001831D1" w:rsidRPr="001831D1" w:rsidRDefault="001831D1" w:rsidP="001831D1">
      <w:pPr>
        <w:pStyle w:val="10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Считаю, что в будущем, необходимо ка</w:t>
      </w:r>
      <w:r w:rsidR="004F6082">
        <w:rPr>
          <w:rFonts w:ascii="Times New Roman" w:hAnsi="Times New Roman" w:cs="Times New Roman"/>
          <w:sz w:val="24"/>
          <w:szCs w:val="24"/>
          <w:shd w:val="clear" w:color="auto" w:fill="FFFFFF"/>
        </w:rPr>
        <w:t>к можно больше встречаться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народом, на благо которого мы трудимся.</w:t>
      </w:r>
    </w:p>
    <w:sectPr w:rsidR="001831D1" w:rsidRPr="001831D1" w:rsidSect="00C3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C43C4"/>
    <w:multiLevelType w:val="multilevel"/>
    <w:tmpl w:val="632CE57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402046D7"/>
    <w:multiLevelType w:val="hybridMultilevel"/>
    <w:tmpl w:val="E116A6C0"/>
    <w:lvl w:ilvl="0" w:tplc="C1009D2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FC293C"/>
    <w:multiLevelType w:val="hybridMultilevel"/>
    <w:tmpl w:val="5FDA9B16"/>
    <w:lvl w:ilvl="0" w:tplc="3A38E382">
      <w:start w:val="1"/>
      <w:numFmt w:val="decimal"/>
      <w:lvlText w:val="%1."/>
      <w:lvlJc w:val="left"/>
      <w:pPr>
        <w:ind w:left="285" w:hanging="4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859FE">
      <w:numFmt w:val="bullet"/>
      <w:lvlText w:val="-"/>
      <w:lvlJc w:val="left"/>
      <w:pPr>
        <w:ind w:left="28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02A442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3" w:tplc="F198EC70">
      <w:numFmt w:val="bullet"/>
      <w:lvlText w:val="•"/>
      <w:lvlJc w:val="left"/>
      <w:pPr>
        <w:ind w:left="3258" w:hanging="240"/>
      </w:pPr>
      <w:rPr>
        <w:rFonts w:hint="default"/>
        <w:lang w:val="ru-RU" w:eastAsia="en-US" w:bidi="ar-SA"/>
      </w:rPr>
    </w:lvl>
    <w:lvl w:ilvl="4" w:tplc="05E6C390">
      <w:numFmt w:val="bullet"/>
      <w:lvlText w:val="•"/>
      <w:lvlJc w:val="left"/>
      <w:pPr>
        <w:ind w:left="4250" w:hanging="240"/>
      </w:pPr>
      <w:rPr>
        <w:rFonts w:hint="default"/>
        <w:lang w:val="ru-RU" w:eastAsia="en-US" w:bidi="ar-SA"/>
      </w:rPr>
    </w:lvl>
    <w:lvl w:ilvl="5" w:tplc="1BB4180E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2D64ABC8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9BD84DCA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  <w:lvl w:ilvl="8" w:tplc="B98A69F2">
      <w:numFmt w:val="bullet"/>
      <w:lvlText w:val="•"/>
      <w:lvlJc w:val="left"/>
      <w:pPr>
        <w:ind w:left="8221" w:hanging="240"/>
      </w:pPr>
      <w:rPr>
        <w:rFonts w:hint="default"/>
        <w:lang w:val="ru-RU" w:eastAsia="en-US" w:bidi="ar-SA"/>
      </w:rPr>
    </w:lvl>
  </w:abstractNum>
  <w:abstractNum w:abstractNumId="3">
    <w:nsid w:val="78C9182E"/>
    <w:multiLevelType w:val="hybridMultilevel"/>
    <w:tmpl w:val="9E8A9C88"/>
    <w:lvl w:ilvl="0" w:tplc="74B8263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7D"/>
    <w:rsid w:val="00060F8B"/>
    <w:rsid w:val="00073731"/>
    <w:rsid w:val="00125722"/>
    <w:rsid w:val="0014064E"/>
    <w:rsid w:val="0017402E"/>
    <w:rsid w:val="001831D1"/>
    <w:rsid w:val="001A39BE"/>
    <w:rsid w:val="001A613E"/>
    <w:rsid w:val="001C3A0F"/>
    <w:rsid w:val="001D4371"/>
    <w:rsid w:val="001E4C5E"/>
    <w:rsid w:val="00255EEF"/>
    <w:rsid w:val="002767DD"/>
    <w:rsid w:val="00280BAC"/>
    <w:rsid w:val="00286C86"/>
    <w:rsid w:val="002A257F"/>
    <w:rsid w:val="003A22A4"/>
    <w:rsid w:val="003E236C"/>
    <w:rsid w:val="00423157"/>
    <w:rsid w:val="0044669E"/>
    <w:rsid w:val="00461B37"/>
    <w:rsid w:val="00486443"/>
    <w:rsid w:val="004A0EAD"/>
    <w:rsid w:val="004F6082"/>
    <w:rsid w:val="00546E96"/>
    <w:rsid w:val="00592DCF"/>
    <w:rsid w:val="006F2C58"/>
    <w:rsid w:val="00747D18"/>
    <w:rsid w:val="0078311D"/>
    <w:rsid w:val="007B299A"/>
    <w:rsid w:val="007D0555"/>
    <w:rsid w:val="007D457B"/>
    <w:rsid w:val="00820105"/>
    <w:rsid w:val="008471E6"/>
    <w:rsid w:val="0086106D"/>
    <w:rsid w:val="00897B5D"/>
    <w:rsid w:val="008D42B7"/>
    <w:rsid w:val="00906E10"/>
    <w:rsid w:val="0093091B"/>
    <w:rsid w:val="00A00D50"/>
    <w:rsid w:val="00A06900"/>
    <w:rsid w:val="00A855A9"/>
    <w:rsid w:val="00AE76C5"/>
    <w:rsid w:val="00AF26E3"/>
    <w:rsid w:val="00B043F4"/>
    <w:rsid w:val="00B31908"/>
    <w:rsid w:val="00B5340A"/>
    <w:rsid w:val="00B534D3"/>
    <w:rsid w:val="00B73CBE"/>
    <w:rsid w:val="00B7751E"/>
    <w:rsid w:val="00BA767F"/>
    <w:rsid w:val="00BE5BAC"/>
    <w:rsid w:val="00C15BE6"/>
    <w:rsid w:val="00C26555"/>
    <w:rsid w:val="00C31460"/>
    <w:rsid w:val="00C33784"/>
    <w:rsid w:val="00D7719F"/>
    <w:rsid w:val="00D81F86"/>
    <w:rsid w:val="00DC6BB3"/>
    <w:rsid w:val="00E93CAB"/>
    <w:rsid w:val="00EB569A"/>
    <w:rsid w:val="00EC04F1"/>
    <w:rsid w:val="00F00713"/>
    <w:rsid w:val="00F43D37"/>
    <w:rsid w:val="00F4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4507D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45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5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507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F450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4">
    <w:name w:val="List Paragraph"/>
    <w:basedOn w:val="a"/>
    <w:uiPriority w:val="1"/>
    <w:qFormat/>
    <w:rsid w:val="001D4371"/>
    <w:pPr>
      <w:ind w:left="720"/>
      <w:contextualSpacing/>
    </w:pPr>
  </w:style>
  <w:style w:type="character" w:customStyle="1" w:styleId="a5">
    <w:name w:val="Основной текст_"/>
    <w:link w:val="1"/>
    <w:locked/>
    <w:rsid w:val="00255EE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255EEF"/>
    <w:pPr>
      <w:widowControl w:val="0"/>
      <w:shd w:val="clear" w:color="auto" w:fill="FFFFFF"/>
      <w:spacing w:after="140" w:line="256" w:lineRule="auto"/>
      <w:ind w:firstLine="400"/>
    </w:pPr>
    <w:rPr>
      <w:rFonts w:cstheme="minorBidi"/>
      <w:sz w:val="26"/>
      <w:szCs w:val="26"/>
      <w:lang w:eastAsia="en-US"/>
    </w:rPr>
  </w:style>
  <w:style w:type="paragraph" w:customStyle="1" w:styleId="10">
    <w:name w:val="Обычный1"/>
    <w:rsid w:val="00BA767F"/>
    <w:rPr>
      <w:rFonts w:ascii="Calibri" w:eastAsia="Calibri" w:hAnsi="Calibri" w:cs="Calibri"/>
      <w:lang w:eastAsia="ru-RU"/>
    </w:rPr>
  </w:style>
  <w:style w:type="paragraph" w:styleId="a6">
    <w:name w:val="No Spacing"/>
    <w:aliases w:val="Таблицы"/>
    <w:link w:val="a7"/>
    <w:uiPriority w:val="1"/>
    <w:qFormat/>
    <w:rsid w:val="00BA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Таблицы Знак"/>
    <w:link w:val="a6"/>
    <w:uiPriority w:val="1"/>
    <w:locked/>
    <w:rsid w:val="00BA76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4"/>
    <w:basedOn w:val="a1"/>
    <w:rsid w:val="00747D18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7D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D1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8471E6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060F8B"/>
    <w:pPr>
      <w:widowControl w:val="0"/>
      <w:autoSpaceDE w:val="0"/>
      <w:autoSpaceDN w:val="0"/>
      <w:ind w:left="285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60F8B"/>
    <w:rPr>
      <w:rFonts w:ascii="Times New Roman" w:eastAsia="Times New Roman" w:hAnsi="Times New Roman" w:cs="Times New Roman"/>
      <w:sz w:val="28"/>
      <w:szCs w:val="28"/>
    </w:rPr>
  </w:style>
  <w:style w:type="table" w:customStyle="1" w:styleId="3">
    <w:name w:val="3"/>
    <w:basedOn w:val="a1"/>
    <w:rsid w:val="00B5340A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E76C5"/>
    <w:rPr>
      <w:b/>
      <w:bCs/>
    </w:rPr>
  </w:style>
  <w:style w:type="character" w:customStyle="1" w:styleId="ConsPlusNormal0">
    <w:name w:val="ConsPlusNormal Знак"/>
    <w:link w:val="ConsPlusNormal"/>
    <w:locked/>
    <w:rsid w:val="00AE76C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4507D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45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5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507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F450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4">
    <w:name w:val="List Paragraph"/>
    <w:basedOn w:val="a"/>
    <w:uiPriority w:val="1"/>
    <w:qFormat/>
    <w:rsid w:val="001D4371"/>
    <w:pPr>
      <w:ind w:left="720"/>
      <w:contextualSpacing/>
    </w:pPr>
  </w:style>
  <w:style w:type="character" w:customStyle="1" w:styleId="a5">
    <w:name w:val="Основной текст_"/>
    <w:link w:val="1"/>
    <w:locked/>
    <w:rsid w:val="00255EE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255EEF"/>
    <w:pPr>
      <w:widowControl w:val="0"/>
      <w:shd w:val="clear" w:color="auto" w:fill="FFFFFF"/>
      <w:spacing w:after="140" w:line="256" w:lineRule="auto"/>
      <w:ind w:firstLine="400"/>
    </w:pPr>
    <w:rPr>
      <w:rFonts w:cstheme="minorBidi"/>
      <w:sz w:val="26"/>
      <w:szCs w:val="26"/>
      <w:lang w:eastAsia="en-US"/>
    </w:rPr>
  </w:style>
  <w:style w:type="paragraph" w:customStyle="1" w:styleId="10">
    <w:name w:val="Обычный1"/>
    <w:rsid w:val="00BA767F"/>
    <w:rPr>
      <w:rFonts w:ascii="Calibri" w:eastAsia="Calibri" w:hAnsi="Calibri" w:cs="Calibri"/>
      <w:lang w:eastAsia="ru-RU"/>
    </w:rPr>
  </w:style>
  <w:style w:type="paragraph" w:styleId="a6">
    <w:name w:val="No Spacing"/>
    <w:aliases w:val="Таблицы"/>
    <w:link w:val="a7"/>
    <w:uiPriority w:val="1"/>
    <w:qFormat/>
    <w:rsid w:val="00BA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Таблицы Знак"/>
    <w:link w:val="a6"/>
    <w:uiPriority w:val="1"/>
    <w:locked/>
    <w:rsid w:val="00BA76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4"/>
    <w:basedOn w:val="a1"/>
    <w:rsid w:val="00747D18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7D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D1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8471E6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060F8B"/>
    <w:pPr>
      <w:widowControl w:val="0"/>
      <w:autoSpaceDE w:val="0"/>
      <w:autoSpaceDN w:val="0"/>
      <w:ind w:left="285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60F8B"/>
    <w:rPr>
      <w:rFonts w:ascii="Times New Roman" w:eastAsia="Times New Roman" w:hAnsi="Times New Roman" w:cs="Times New Roman"/>
      <w:sz w:val="28"/>
      <w:szCs w:val="28"/>
    </w:rPr>
  </w:style>
  <w:style w:type="table" w:customStyle="1" w:styleId="3">
    <w:name w:val="3"/>
    <w:basedOn w:val="a1"/>
    <w:rsid w:val="00B5340A"/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E76C5"/>
    <w:rPr>
      <w:b/>
      <w:bCs/>
    </w:rPr>
  </w:style>
  <w:style w:type="character" w:customStyle="1" w:styleId="ConsPlusNormal0">
    <w:name w:val="ConsPlusNormal Знак"/>
    <w:link w:val="ConsPlusNormal"/>
    <w:locked/>
    <w:rsid w:val="00AE76C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dmin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Блинова Наталья</cp:lastModifiedBy>
  <cp:revision>2</cp:revision>
  <cp:lastPrinted>2026-02-17T04:22:00Z</cp:lastPrinted>
  <dcterms:created xsi:type="dcterms:W3CDTF">2026-03-27T06:01:00Z</dcterms:created>
  <dcterms:modified xsi:type="dcterms:W3CDTF">2026-03-27T06:01:00Z</dcterms:modified>
</cp:coreProperties>
</file>